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E77736" w14:textId="77777777" w:rsidR="002D732C" w:rsidRPr="00FA1D39" w:rsidRDefault="002D732C">
      <w:pPr>
        <w:jc w:val="center"/>
        <w:rPr>
          <w:rFonts w:ascii="Arial" w:hAnsi="Arial" w:cs="Arial"/>
          <w:sz w:val="22"/>
          <w:szCs w:val="22"/>
        </w:rPr>
      </w:pPr>
    </w:p>
    <w:p w14:paraId="6CE77737" w14:textId="77777777" w:rsidR="002D732C" w:rsidRPr="00FA1D39" w:rsidRDefault="002D732C">
      <w:pPr>
        <w:jc w:val="center"/>
        <w:rPr>
          <w:rFonts w:ascii="Arial" w:hAnsi="Arial" w:cs="Arial"/>
          <w:sz w:val="22"/>
          <w:szCs w:val="22"/>
        </w:rPr>
      </w:pPr>
    </w:p>
    <w:p w14:paraId="6CE77738" w14:textId="77777777" w:rsidR="002D732C" w:rsidRPr="00FA1D39" w:rsidRDefault="002D732C">
      <w:pPr>
        <w:jc w:val="center"/>
        <w:rPr>
          <w:rFonts w:ascii="Arial" w:hAnsi="Arial" w:cs="Arial"/>
          <w:sz w:val="22"/>
          <w:szCs w:val="22"/>
        </w:rPr>
      </w:pPr>
    </w:p>
    <w:p w14:paraId="6CE77739" w14:textId="77777777" w:rsidR="002D732C" w:rsidRPr="00FA1D39" w:rsidRDefault="002D732C">
      <w:pPr>
        <w:jc w:val="center"/>
        <w:rPr>
          <w:rFonts w:ascii="Arial" w:hAnsi="Arial" w:cs="Arial"/>
          <w:sz w:val="22"/>
          <w:szCs w:val="22"/>
        </w:rPr>
      </w:pPr>
    </w:p>
    <w:p w14:paraId="6CE7773A" w14:textId="77777777" w:rsidR="002D732C" w:rsidRPr="00FA1D39" w:rsidRDefault="002D732C">
      <w:pPr>
        <w:pStyle w:val="Heading1"/>
        <w:rPr>
          <w:rFonts w:ascii="Arial" w:hAnsi="Arial" w:cs="Arial"/>
          <w:sz w:val="22"/>
          <w:szCs w:val="22"/>
        </w:rPr>
      </w:pPr>
      <w:r w:rsidRPr="00FA1D39">
        <w:rPr>
          <w:rFonts w:ascii="Arial" w:hAnsi="Arial" w:cs="Arial"/>
          <w:sz w:val="22"/>
          <w:szCs w:val="22"/>
        </w:rPr>
        <w:t xml:space="preserve">IN THE </w:t>
      </w:r>
      <w:r w:rsidR="004D1E30" w:rsidRPr="00FA1D39">
        <w:rPr>
          <w:rFonts w:ascii="Arial" w:hAnsi="Arial" w:cs="Arial"/>
          <w:sz w:val="22"/>
          <w:szCs w:val="22"/>
        </w:rPr>
        <w:t>SUPERIOR</w:t>
      </w:r>
      <w:r w:rsidRPr="00FA1D39">
        <w:rPr>
          <w:rFonts w:ascii="Arial" w:hAnsi="Arial" w:cs="Arial"/>
          <w:sz w:val="22"/>
          <w:szCs w:val="22"/>
        </w:rPr>
        <w:t xml:space="preserve"> COURT OF THE STATE OF WASHINGTON</w:t>
      </w:r>
    </w:p>
    <w:p w14:paraId="6CE7773B" w14:textId="39D78DB1" w:rsidR="002D732C" w:rsidRPr="00FA1D39" w:rsidRDefault="002D732C">
      <w:pPr>
        <w:jc w:val="center"/>
        <w:rPr>
          <w:rFonts w:ascii="Arial" w:hAnsi="Arial" w:cs="Arial"/>
          <w:sz w:val="22"/>
          <w:szCs w:val="22"/>
        </w:rPr>
      </w:pPr>
      <w:r w:rsidRPr="00FA1D39">
        <w:rPr>
          <w:rFonts w:ascii="Arial" w:hAnsi="Arial" w:cs="Arial"/>
          <w:sz w:val="22"/>
          <w:szCs w:val="22"/>
        </w:rPr>
        <w:t xml:space="preserve">IN AND FOR THE COUNTY OF </w:t>
      </w:r>
      <w:r w:rsidR="000D51F8" w:rsidRPr="00FA1D39">
        <w:rPr>
          <w:rFonts w:ascii="Arial" w:hAnsi="Arial" w:cs="Arial"/>
          <w:sz w:val="22"/>
          <w:szCs w:val="22"/>
        </w:rPr>
        <w:fldChar w:fldCharType="begin">
          <w:ffData>
            <w:name w:val="Text1"/>
            <w:enabled/>
            <w:calcOnExit w:val="0"/>
            <w:textInput/>
          </w:ffData>
        </w:fldChar>
      </w:r>
      <w:bookmarkStart w:id="0" w:name="Text1"/>
      <w:r w:rsidR="000D51F8" w:rsidRPr="00FA1D39">
        <w:rPr>
          <w:rFonts w:ascii="Arial" w:hAnsi="Arial" w:cs="Arial"/>
          <w:sz w:val="22"/>
          <w:szCs w:val="22"/>
        </w:rPr>
        <w:instrText xml:space="preserve"> FORMTEXT </w:instrText>
      </w:r>
      <w:r w:rsidR="000D51F8" w:rsidRPr="00FA1D39">
        <w:rPr>
          <w:rFonts w:ascii="Arial" w:hAnsi="Arial" w:cs="Arial"/>
          <w:sz w:val="22"/>
          <w:szCs w:val="22"/>
        </w:rPr>
      </w:r>
      <w:r w:rsidR="000D51F8" w:rsidRPr="00FA1D39">
        <w:rPr>
          <w:rFonts w:ascii="Arial" w:hAnsi="Arial" w:cs="Arial"/>
          <w:sz w:val="22"/>
          <w:szCs w:val="22"/>
        </w:rPr>
        <w:fldChar w:fldCharType="separate"/>
      </w:r>
      <w:r w:rsidR="000D51F8" w:rsidRPr="00FA1D39">
        <w:rPr>
          <w:rFonts w:ascii="Arial" w:hAnsi="Arial" w:cs="Arial"/>
          <w:noProof/>
          <w:sz w:val="22"/>
          <w:szCs w:val="22"/>
        </w:rPr>
        <w:t> </w:t>
      </w:r>
      <w:r w:rsidR="000D51F8" w:rsidRPr="00FA1D39">
        <w:rPr>
          <w:rFonts w:ascii="Arial" w:hAnsi="Arial" w:cs="Arial"/>
          <w:noProof/>
          <w:sz w:val="22"/>
          <w:szCs w:val="22"/>
        </w:rPr>
        <w:t> </w:t>
      </w:r>
      <w:r w:rsidR="000D51F8" w:rsidRPr="00FA1D39">
        <w:rPr>
          <w:rFonts w:ascii="Arial" w:hAnsi="Arial" w:cs="Arial"/>
          <w:noProof/>
          <w:sz w:val="22"/>
          <w:szCs w:val="22"/>
        </w:rPr>
        <w:t> </w:t>
      </w:r>
      <w:r w:rsidR="000D51F8" w:rsidRPr="00FA1D39">
        <w:rPr>
          <w:rFonts w:ascii="Arial" w:hAnsi="Arial" w:cs="Arial"/>
          <w:noProof/>
          <w:sz w:val="22"/>
          <w:szCs w:val="22"/>
        </w:rPr>
        <w:t> </w:t>
      </w:r>
      <w:r w:rsidR="000D51F8" w:rsidRPr="00FA1D39">
        <w:rPr>
          <w:rFonts w:ascii="Arial" w:hAnsi="Arial" w:cs="Arial"/>
          <w:noProof/>
          <w:sz w:val="22"/>
          <w:szCs w:val="22"/>
        </w:rPr>
        <w:t> </w:t>
      </w:r>
      <w:r w:rsidR="000D51F8" w:rsidRPr="00FA1D39">
        <w:rPr>
          <w:rFonts w:ascii="Arial" w:hAnsi="Arial" w:cs="Arial"/>
          <w:sz w:val="22"/>
          <w:szCs w:val="22"/>
        </w:rPr>
        <w:fldChar w:fldCharType="end"/>
      </w:r>
      <w:bookmarkEnd w:id="0"/>
    </w:p>
    <w:p w14:paraId="6CE7773C" w14:textId="77777777" w:rsidR="004D1E30" w:rsidRPr="00FA1D39" w:rsidRDefault="004D1E30">
      <w:pPr>
        <w:jc w:val="center"/>
        <w:rPr>
          <w:rFonts w:ascii="Arial" w:hAnsi="Arial" w:cs="Arial"/>
          <w:sz w:val="22"/>
          <w:szCs w:val="22"/>
        </w:rPr>
      </w:pPr>
    </w:p>
    <w:tbl>
      <w:tblPr>
        <w:tblW w:w="9360" w:type="dxa"/>
        <w:tblBorders>
          <w:bottom w:val="single" w:sz="4" w:space="0" w:color="auto"/>
        </w:tblBorders>
        <w:tblLayout w:type="fixed"/>
        <w:tblCellMar>
          <w:left w:w="0" w:type="dxa"/>
          <w:right w:w="0" w:type="dxa"/>
        </w:tblCellMar>
        <w:tblLook w:val="0000" w:firstRow="0" w:lastRow="0" w:firstColumn="0" w:lastColumn="0" w:noHBand="0" w:noVBand="0"/>
      </w:tblPr>
      <w:tblGrid>
        <w:gridCol w:w="4542"/>
        <w:gridCol w:w="276"/>
        <w:gridCol w:w="4542"/>
      </w:tblGrid>
      <w:tr w:rsidR="002D732C" w:rsidRPr="00FA1D39" w14:paraId="6CE77751" w14:textId="77777777" w:rsidTr="1B3582A8">
        <w:tc>
          <w:tcPr>
            <w:tcW w:w="4542" w:type="dxa"/>
          </w:tcPr>
          <w:p w14:paraId="6CE7773D" w14:textId="77777777" w:rsidR="002D732C" w:rsidRPr="00FA1D39" w:rsidRDefault="002D732C">
            <w:pPr>
              <w:spacing w:line="240" w:lineRule="auto"/>
              <w:rPr>
                <w:rFonts w:ascii="Arial" w:hAnsi="Arial" w:cs="Arial"/>
                <w:sz w:val="22"/>
                <w:szCs w:val="22"/>
              </w:rPr>
            </w:pPr>
            <w:bookmarkStart w:id="1" w:name="Parties"/>
            <w:bookmarkEnd w:id="1"/>
            <w:r w:rsidRPr="00FA1D39">
              <w:rPr>
                <w:rFonts w:ascii="Arial" w:hAnsi="Arial" w:cs="Arial"/>
                <w:sz w:val="22"/>
                <w:szCs w:val="22"/>
              </w:rPr>
              <w:t>STATE OF WASHINGTON,</w:t>
            </w:r>
          </w:p>
          <w:p w14:paraId="6CE7773E" w14:textId="77777777" w:rsidR="002D732C" w:rsidRPr="00FA1D39" w:rsidRDefault="002D732C">
            <w:pPr>
              <w:spacing w:line="240" w:lineRule="auto"/>
              <w:rPr>
                <w:rFonts w:ascii="Arial" w:hAnsi="Arial" w:cs="Arial"/>
                <w:sz w:val="22"/>
                <w:szCs w:val="22"/>
              </w:rPr>
            </w:pPr>
            <w:r w:rsidRPr="00FA1D39">
              <w:rPr>
                <w:rFonts w:ascii="Arial" w:hAnsi="Arial" w:cs="Arial"/>
                <w:sz w:val="22"/>
                <w:szCs w:val="22"/>
              </w:rPr>
              <w:tab/>
            </w:r>
            <w:r w:rsidRPr="00FA1D39">
              <w:rPr>
                <w:rFonts w:ascii="Arial" w:hAnsi="Arial" w:cs="Arial"/>
                <w:sz w:val="22"/>
                <w:szCs w:val="22"/>
              </w:rPr>
              <w:tab/>
              <w:t>Plaintiff,</w:t>
            </w:r>
          </w:p>
          <w:p w14:paraId="6CE7773F" w14:textId="77777777" w:rsidR="002D732C" w:rsidRPr="00FA1D39" w:rsidRDefault="002D732C">
            <w:pPr>
              <w:pStyle w:val="BodyText"/>
              <w:autoSpaceDE/>
              <w:autoSpaceDN/>
              <w:adjustRightInd/>
              <w:spacing w:line="508" w:lineRule="exact"/>
              <w:rPr>
                <w:rFonts w:ascii="Arial" w:hAnsi="Arial" w:cs="Arial"/>
                <w:sz w:val="22"/>
                <w:szCs w:val="22"/>
              </w:rPr>
            </w:pPr>
            <w:r w:rsidRPr="00FA1D39">
              <w:rPr>
                <w:rFonts w:ascii="Arial" w:hAnsi="Arial" w:cs="Arial"/>
                <w:sz w:val="22"/>
                <w:szCs w:val="22"/>
              </w:rPr>
              <w:tab/>
            </w:r>
            <w:r w:rsidRPr="6AF0BD2F">
              <w:rPr>
                <w:rFonts w:ascii="Arial" w:eastAsia="Arial" w:hAnsi="Arial" w:cs="Arial"/>
                <w:sz w:val="22"/>
                <w:szCs w:val="22"/>
              </w:rPr>
              <w:t>v.</w:t>
            </w:r>
          </w:p>
          <w:p w14:paraId="6CE77740" w14:textId="5F627D4E" w:rsidR="002D732C" w:rsidRPr="00FA1D39" w:rsidRDefault="000D51F8">
            <w:pPr>
              <w:spacing w:line="240" w:lineRule="auto"/>
              <w:rPr>
                <w:rFonts w:ascii="Arial" w:hAnsi="Arial" w:cs="Arial"/>
                <w:sz w:val="22"/>
                <w:szCs w:val="22"/>
              </w:rPr>
            </w:pPr>
            <w:r w:rsidRPr="00FA1D39">
              <w:rPr>
                <w:rFonts w:ascii="Arial" w:hAnsi="Arial" w:cs="Arial"/>
                <w:sz w:val="22"/>
                <w:szCs w:val="22"/>
              </w:rPr>
              <w:fldChar w:fldCharType="begin">
                <w:ffData>
                  <w:name w:val="Text2"/>
                  <w:enabled/>
                  <w:calcOnExit w:val="0"/>
                  <w:textInput/>
                </w:ffData>
              </w:fldChar>
            </w:r>
            <w:bookmarkStart w:id="2" w:name="Text2"/>
            <w:r w:rsidRPr="00FA1D39">
              <w:rPr>
                <w:rFonts w:ascii="Arial" w:hAnsi="Arial" w:cs="Arial"/>
                <w:sz w:val="22"/>
                <w:szCs w:val="22"/>
              </w:rPr>
              <w:instrText xml:space="preserve"> FORMTEXT </w:instrText>
            </w:r>
            <w:r w:rsidRPr="00FA1D39">
              <w:rPr>
                <w:rFonts w:ascii="Arial" w:hAnsi="Arial" w:cs="Arial"/>
                <w:sz w:val="22"/>
                <w:szCs w:val="22"/>
              </w:rPr>
            </w:r>
            <w:r w:rsidRPr="00FA1D39">
              <w:rPr>
                <w:rFonts w:ascii="Arial" w:hAnsi="Arial" w:cs="Arial"/>
                <w:sz w:val="22"/>
                <w:szCs w:val="22"/>
              </w:rPr>
              <w:fldChar w:fldCharType="separate"/>
            </w:r>
            <w:r w:rsidRPr="00FA1D39">
              <w:rPr>
                <w:rFonts w:ascii="Arial" w:hAnsi="Arial" w:cs="Arial"/>
                <w:noProof/>
                <w:sz w:val="22"/>
                <w:szCs w:val="22"/>
              </w:rPr>
              <w:t> </w:t>
            </w:r>
            <w:r w:rsidRPr="00FA1D39">
              <w:rPr>
                <w:rFonts w:ascii="Arial" w:hAnsi="Arial" w:cs="Arial"/>
                <w:noProof/>
                <w:sz w:val="22"/>
                <w:szCs w:val="22"/>
              </w:rPr>
              <w:t> </w:t>
            </w:r>
            <w:r w:rsidRPr="00FA1D39">
              <w:rPr>
                <w:rFonts w:ascii="Arial" w:hAnsi="Arial" w:cs="Arial"/>
                <w:noProof/>
                <w:sz w:val="22"/>
                <w:szCs w:val="22"/>
              </w:rPr>
              <w:t> </w:t>
            </w:r>
            <w:r w:rsidRPr="00FA1D39">
              <w:rPr>
                <w:rFonts w:ascii="Arial" w:hAnsi="Arial" w:cs="Arial"/>
                <w:noProof/>
                <w:sz w:val="22"/>
                <w:szCs w:val="22"/>
              </w:rPr>
              <w:t> </w:t>
            </w:r>
            <w:r w:rsidRPr="00FA1D39">
              <w:rPr>
                <w:rFonts w:ascii="Arial" w:hAnsi="Arial" w:cs="Arial"/>
                <w:noProof/>
                <w:sz w:val="22"/>
                <w:szCs w:val="22"/>
              </w:rPr>
              <w:t> </w:t>
            </w:r>
            <w:r w:rsidRPr="00FA1D39">
              <w:rPr>
                <w:rFonts w:ascii="Arial" w:hAnsi="Arial" w:cs="Arial"/>
                <w:sz w:val="22"/>
                <w:szCs w:val="22"/>
              </w:rPr>
              <w:fldChar w:fldCharType="end"/>
            </w:r>
            <w:bookmarkEnd w:id="2"/>
            <w:r w:rsidR="002D732C" w:rsidRPr="00FA1D39">
              <w:rPr>
                <w:rFonts w:ascii="Arial" w:hAnsi="Arial" w:cs="Arial"/>
                <w:sz w:val="22"/>
                <w:szCs w:val="22"/>
              </w:rPr>
              <w:t>,</w:t>
            </w:r>
          </w:p>
          <w:p w14:paraId="6CE77741" w14:textId="77777777" w:rsidR="002D732C" w:rsidRPr="00FA1D39" w:rsidRDefault="002D732C">
            <w:pPr>
              <w:spacing w:line="240" w:lineRule="auto"/>
              <w:rPr>
                <w:rFonts w:ascii="Arial" w:hAnsi="Arial" w:cs="Arial"/>
                <w:sz w:val="22"/>
                <w:szCs w:val="22"/>
              </w:rPr>
            </w:pPr>
            <w:r w:rsidRPr="00FA1D39">
              <w:rPr>
                <w:rFonts w:ascii="Arial" w:hAnsi="Arial" w:cs="Arial"/>
                <w:sz w:val="22"/>
                <w:szCs w:val="22"/>
              </w:rPr>
              <w:tab/>
            </w:r>
            <w:r w:rsidRPr="00FA1D39">
              <w:rPr>
                <w:rFonts w:ascii="Arial" w:hAnsi="Arial" w:cs="Arial"/>
                <w:sz w:val="22"/>
                <w:szCs w:val="22"/>
              </w:rPr>
              <w:tab/>
              <w:t>Defendant.</w:t>
            </w:r>
          </w:p>
        </w:tc>
        <w:tc>
          <w:tcPr>
            <w:tcW w:w="276" w:type="dxa"/>
          </w:tcPr>
          <w:p w14:paraId="6CE77742" w14:textId="77777777" w:rsidR="002D732C" w:rsidRPr="00FA1D39" w:rsidRDefault="002D732C">
            <w:pPr>
              <w:pStyle w:val="SingleSpacing"/>
              <w:rPr>
                <w:rFonts w:ascii="Arial" w:hAnsi="Arial" w:cs="Arial"/>
                <w:sz w:val="22"/>
                <w:szCs w:val="22"/>
              </w:rPr>
            </w:pPr>
            <w:r w:rsidRPr="00FA1D39">
              <w:rPr>
                <w:rFonts w:ascii="Arial" w:hAnsi="Arial" w:cs="Arial"/>
                <w:sz w:val="22"/>
                <w:szCs w:val="22"/>
              </w:rPr>
              <w:t>)</w:t>
            </w:r>
          </w:p>
          <w:p w14:paraId="6CE77743" w14:textId="77777777" w:rsidR="002D732C" w:rsidRPr="00FA1D39" w:rsidRDefault="002D732C">
            <w:pPr>
              <w:pStyle w:val="SingleSpacing"/>
              <w:rPr>
                <w:rFonts w:ascii="Arial" w:hAnsi="Arial" w:cs="Arial"/>
                <w:sz w:val="22"/>
                <w:szCs w:val="22"/>
              </w:rPr>
            </w:pPr>
            <w:r w:rsidRPr="00FA1D39">
              <w:rPr>
                <w:rFonts w:ascii="Arial" w:hAnsi="Arial" w:cs="Arial"/>
                <w:sz w:val="22"/>
                <w:szCs w:val="22"/>
              </w:rPr>
              <w:t>)</w:t>
            </w:r>
          </w:p>
          <w:p w14:paraId="6CE77744" w14:textId="77777777" w:rsidR="002D732C" w:rsidRPr="00FA1D39" w:rsidRDefault="002D732C">
            <w:pPr>
              <w:pStyle w:val="SingleSpacing"/>
              <w:rPr>
                <w:rFonts w:ascii="Arial" w:hAnsi="Arial" w:cs="Arial"/>
                <w:sz w:val="22"/>
                <w:szCs w:val="22"/>
              </w:rPr>
            </w:pPr>
            <w:r w:rsidRPr="00FA1D39">
              <w:rPr>
                <w:rFonts w:ascii="Arial" w:hAnsi="Arial" w:cs="Arial"/>
                <w:sz w:val="22"/>
                <w:szCs w:val="22"/>
              </w:rPr>
              <w:t>)</w:t>
            </w:r>
          </w:p>
          <w:p w14:paraId="6CE77745" w14:textId="77777777" w:rsidR="002D732C" w:rsidRPr="00FA1D39" w:rsidRDefault="002D732C">
            <w:pPr>
              <w:pStyle w:val="SingleSpacing"/>
              <w:rPr>
                <w:rFonts w:ascii="Arial" w:hAnsi="Arial" w:cs="Arial"/>
                <w:sz w:val="22"/>
                <w:szCs w:val="22"/>
              </w:rPr>
            </w:pPr>
            <w:r w:rsidRPr="00FA1D39">
              <w:rPr>
                <w:rFonts w:ascii="Arial" w:hAnsi="Arial" w:cs="Arial"/>
                <w:sz w:val="22"/>
                <w:szCs w:val="22"/>
              </w:rPr>
              <w:t>)</w:t>
            </w:r>
          </w:p>
          <w:p w14:paraId="6CE77746" w14:textId="77777777" w:rsidR="002D732C" w:rsidRPr="00FA1D39" w:rsidRDefault="002D732C">
            <w:pPr>
              <w:pStyle w:val="SingleSpacing"/>
              <w:rPr>
                <w:rFonts w:ascii="Arial" w:hAnsi="Arial" w:cs="Arial"/>
                <w:sz w:val="22"/>
                <w:szCs w:val="22"/>
              </w:rPr>
            </w:pPr>
            <w:r w:rsidRPr="00FA1D39">
              <w:rPr>
                <w:rFonts w:ascii="Arial" w:hAnsi="Arial" w:cs="Arial"/>
                <w:sz w:val="22"/>
                <w:szCs w:val="22"/>
              </w:rPr>
              <w:t>)</w:t>
            </w:r>
          </w:p>
          <w:p w14:paraId="6CE77747" w14:textId="77777777" w:rsidR="002D732C" w:rsidRPr="00FA1D39" w:rsidRDefault="002D732C">
            <w:pPr>
              <w:pStyle w:val="SingleSpacing"/>
              <w:rPr>
                <w:rFonts w:ascii="Arial" w:hAnsi="Arial" w:cs="Arial"/>
                <w:sz w:val="22"/>
                <w:szCs w:val="22"/>
              </w:rPr>
            </w:pPr>
            <w:r w:rsidRPr="00FA1D39">
              <w:rPr>
                <w:rFonts w:ascii="Arial" w:hAnsi="Arial" w:cs="Arial"/>
                <w:sz w:val="22"/>
                <w:szCs w:val="22"/>
              </w:rPr>
              <w:t>)</w:t>
            </w:r>
          </w:p>
          <w:p w14:paraId="6CE77748" w14:textId="77777777" w:rsidR="002D732C" w:rsidRPr="00FA1D39" w:rsidRDefault="002D732C">
            <w:pPr>
              <w:pStyle w:val="SingleSpacing"/>
              <w:rPr>
                <w:rFonts w:ascii="Arial" w:hAnsi="Arial" w:cs="Arial"/>
                <w:sz w:val="22"/>
                <w:szCs w:val="22"/>
              </w:rPr>
            </w:pPr>
            <w:r w:rsidRPr="00FA1D39">
              <w:rPr>
                <w:rFonts w:ascii="Arial" w:hAnsi="Arial" w:cs="Arial"/>
                <w:sz w:val="22"/>
                <w:szCs w:val="22"/>
              </w:rPr>
              <w:t>)</w:t>
            </w:r>
          </w:p>
          <w:p w14:paraId="6CE77749" w14:textId="77777777" w:rsidR="002D732C" w:rsidRPr="00FA1D39" w:rsidRDefault="002D732C">
            <w:pPr>
              <w:pStyle w:val="SingleSpacing"/>
              <w:rPr>
                <w:rFonts w:ascii="Arial" w:hAnsi="Arial" w:cs="Arial"/>
                <w:sz w:val="22"/>
                <w:szCs w:val="22"/>
              </w:rPr>
            </w:pPr>
            <w:r w:rsidRPr="00FA1D39">
              <w:rPr>
                <w:rFonts w:ascii="Arial" w:hAnsi="Arial" w:cs="Arial"/>
                <w:sz w:val="22"/>
                <w:szCs w:val="22"/>
              </w:rPr>
              <w:t>)</w:t>
            </w:r>
          </w:p>
          <w:p w14:paraId="6CE7774A" w14:textId="77777777" w:rsidR="002D732C" w:rsidRPr="00FA1D39" w:rsidRDefault="002D732C">
            <w:pPr>
              <w:pStyle w:val="SingleSpacing"/>
              <w:rPr>
                <w:rFonts w:ascii="Arial" w:hAnsi="Arial" w:cs="Arial"/>
                <w:sz w:val="22"/>
                <w:szCs w:val="22"/>
              </w:rPr>
            </w:pPr>
            <w:r w:rsidRPr="00FA1D39">
              <w:rPr>
                <w:rFonts w:ascii="Arial" w:hAnsi="Arial" w:cs="Arial"/>
                <w:sz w:val="22"/>
                <w:szCs w:val="22"/>
              </w:rPr>
              <w:t>)</w:t>
            </w:r>
          </w:p>
          <w:p w14:paraId="6CE7774B" w14:textId="77777777" w:rsidR="002D732C" w:rsidRPr="00FA1D39" w:rsidRDefault="002D732C">
            <w:pPr>
              <w:pStyle w:val="SingleSpacing"/>
              <w:rPr>
                <w:rFonts w:ascii="Arial" w:hAnsi="Arial" w:cs="Arial"/>
                <w:sz w:val="22"/>
                <w:szCs w:val="22"/>
              </w:rPr>
            </w:pPr>
            <w:r w:rsidRPr="00FA1D39">
              <w:rPr>
                <w:rFonts w:ascii="Arial" w:hAnsi="Arial" w:cs="Arial"/>
                <w:sz w:val="22"/>
                <w:szCs w:val="22"/>
              </w:rPr>
              <w:t>)</w:t>
            </w:r>
          </w:p>
        </w:tc>
        <w:tc>
          <w:tcPr>
            <w:tcW w:w="4542" w:type="dxa"/>
          </w:tcPr>
          <w:p w14:paraId="6CE7774C" w14:textId="393239E0" w:rsidR="002D732C" w:rsidRPr="00FA1D39" w:rsidRDefault="00CE05D1">
            <w:pPr>
              <w:pStyle w:val="SingleSpacing"/>
              <w:rPr>
                <w:rFonts w:ascii="Arial" w:hAnsi="Arial" w:cs="Arial"/>
                <w:sz w:val="22"/>
                <w:szCs w:val="22"/>
              </w:rPr>
            </w:pPr>
            <w:bookmarkStart w:id="3" w:name="CaseNumber"/>
            <w:bookmarkEnd w:id="3"/>
            <w:r w:rsidRPr="00FA1D39">
              <w:rPr>
                <w:rFonts w:ascii="Arial" w:hAnsi="Arial" w:cs="Arial"/>
                <w:sz w:val="22"/>
                <w:szCs w:val="22"/>
              </w:rPr>
              <w:t xml:space="preserve">Case No.: </w:t>
            </w:r>
            <w:r w:rsidR="000D51F8" w:rsidRPr="00FA1D39">
              <w:rPr>
                <w:rFonts w:ascii="Arial" w:hAnsi="Arial" w:cs="Arial"/>
                <w:sz w:val="22"/>
                <w:szCs w:val="22"/>
              </w:rPr>
              <w:fldChar w:fldCharType="begin">
                <w:ffData>
                  <w:name w:val="Text3"/>
                  <w:enabled/>
                  <w:calcOnExit w:val="0"/>
                  <w:textInput/>
                </w:ffData>
              </w:fldChar>
            </w:r>
            <w:bookmarkStart w:id="4" w:name="Text3"/>
            <w:r w:rsidR="000D51F8" w:rsidRPr="00FA1D39">
              <w:rPr>
                <w:rFonts w:ascii="Arial" w:hAnsi="Arial" w:cs="Arial"/>
                <w:sz w:val="22"/>
                <w:szCs w:val="22"/>
              </w:rPr>
              <w:instrText xml:space="preserve"> FORMTEXT </w:instrText>
            </w:r>
            <w:r w:rsidR="000D51F8" w:rsidRPr="00FA1D39">
              <w:rPr>
                <w:rFonts w:ascii="Arial" w:hAnsi="Arial" w:cs="Arial"/>
                <w:sz w:val="22"/>
                <w:szCs w:val="22"/>
              </w:rPr>
            </w:r>
            <w:r w:rsidR="000D51F8" w:rsidRPr="00FA1D39">
              <w:rPr>
                <w:rFonts w:ascii="Arial" w:hAnsi="Arial" w:cs="Arial"/>
                <w:sz w:val="22"/>
                <w:szCs w:val="22"/>
              </w:rPr>
              <w:fldChar w:fldCharType="separate"/>
            </w:r>
            <w:r w:rsidR="000D51F8" w:rsidRPr="00FA1D39">
              <w:rPr>
                <w:rFonts w:ascii="Arial" w:hAnsi="Arial" w:cs="Arial"/>
                <w:noProof/>
                <w:sz w:val="22"/>
                <w:szCs w:val="22"/>
              </w:rPr>
              <w:t> </w:t>
            </w:r>
            <w:r w:rsidR="000D51F8" w:rsidRPr="00FA1D39">
              <w:rPr>
                <w:rFonts w:ascii="Arial" w:hAnsi="Arial" w:cs="Arial"/>
                <w:noProof/>
                <w:sz w:val="22"/>
                <w:szCs w:val="22"/>
              </w:rPr>
              <w:t> </w:t>
            </w:r>
            <w:r w:rsidR="000D51F8" w:rsidRPr="00FA1D39">
              <w:rPr>
                <w:rFonts w:ascii="Arial" w:hAnsi="Arial" w:cs="Arial"/>
                <w:noProof/>
                <w:sz w:val="22"/>
                <w:szCs w:val="22"/>
              </w:rPr>
              <w:t> </w:t>
            </w:r>
            <w:r w:rsidR="000D51F8" w:rsidRPr="00FA1D39">
              <w:rPr>
                <w:rFonts w:ascii="Arial" w:hAnsi="Arial" w:cs="Arial"/>
                <w:noProof/>
                <w:sz w:val="22"/>
                <w:szCs w:val="22"/>
              </w:rPr>
              <w:t> </w:t>
            </w:r>
            <w:r w:rsidR="000D51F8" w:rsidRPr="00FA1D39">
              <w:rPr>
                <w:rFonts w:ascii="Arial" w:hAnsi="Arial" w:cs="Arial"/>
                <w:noProof/>
                <w:sz w:val="22"/>
                <w:szCs w:val="22"/>
              </w:rPr>
              <w:t> </w:t>
            </w:r>
            <w:r w:rsidR="000D51F8" w:rsidRPr="00FA1D39">
              <w:rPr>
                <w:rFonts w:ascii="Arial" w:hAnsi="Arial" w:cs="Arial"/>
                <w:sz w:val="22"/>
                <w:szCs w:val="22"/>
              </w:rPr>
              <w:fldChar w:fldCharType="end"/>
            </w:r>
            <w:bookmarkEnd w:id="4"/>
          </w:p>
          <w:p w14:paraId="6CE7774D" w14:textId="77777777" w:rsidR="002D732C" w:rsidRPr="00FA1D39" w:rsidRDefault="002D732C">
            <w:pPr>
              <w:pStyle w:val="SingleSpacing"/>
              <w:rPr>
                <w:rFonts w:ascii="Arial" w:hAnsi="Arial" w:cs="Arial"/>
                <w:sz w:val="22"/>
                <w:szCs w:val="22"/>
              </w:rPr>
            </w:pPr>
          </w:p>
          <w:p w14:paraId="6CE7774E" w14:textId="77777777" w:rsidR="002D732C" w:rsidRPr="00FA1D39" w:rsidRDefault="002D732C">
            <w:pPr>
              <w:pStyle w:val="SingleSpacing"/>
              <w:rPr>
                <w:rFonts w:ascii="Arial" w:hAnsi="Arial" w:cs="Arial"/>
                <w:sz w:val="22"/>
                <w:szCs w:val="22"/>
              </w:rPr>
            </w:pPr>
          </w:p>
          <w:p w14:paraId="6CE7774F" w14:textId="0C1B8B3D" w:rsidR="002D732C" w:rsidRPr="00FA1D39" w:rsidRDefault="002D732C">
            <w:pPr>
              <w:pStyle w:val="SingleSpacing"/>
              <w:rPr>
                <w:rFonts w:ascii="Arial" w:hAnsi="Arial" w:cs="Arial"/>
                <w:sz w:val="22"/>
                <w:szCs w:val="22"/>
              </w:rPr>
            </w:pPr>
            <w:r w:rsidRPr="3FF3F4CE">
              <w:rPr>
                <w:rFonts w:ascii="Arial" w:eastAsia="Arial" w:hAnsi="Arial" w:cs="Arial"/>
                <w:caps/>
                <w:sz w:val="22"/>
                <w:szCs w:val="22"/>
              </w:rPr>
              <w:t xml:space="preserve">Motion AND ORDER </w:t>
            </w:r>
            <w:r w:rsidR="000D51F8" w:rsidRPr="3FF3F4CE">
              <w:rPr>
                <w:rFonts w:ascii="Arial" w:eastAsia="Arial" w:hAnsi="Arial" w:cs="Arial"/>
                <w:caps/>
                <w:sz w:val="22"/>
                <w:szCs w:val="22"/>
              </w:rPr>
              <w:t>FOR SPECIAL SEX OFFENDER SENTENCING ALTERNATIVE EVALUATION</w:t>
            </w:r>
          </w:p>
          <w:p w14:paraId="6CE77750" w14:textId="77777777" w:rsidR="002D732C" w:rsidRPr="00FA1D39" w:rsidRDefault="002D732C">
            <w:pPr>
              <w:pStyle w:val="SingleSpacing"/>
              <w:rPr>
                <w:rFonts w:ascii="Arial" w:hAnsi="Arial" w:cs="Arial"/>
                <w:sz w:val="22"/>
                <w:szCs w:val="22"/>
              </w:rPr>
            </w:pPr>
          </w:p>
        </w:tc>
      </w:tr>
    </w:tbl>
    <w:p w14:paraId="26F75042" w14:textId="77777777" w:rsidR="00EC39B9" w:rsidRPr="00FA1D39" w:rsidRDefault="002D732C" w:rsidP="00FA1D39">
      <w:pPr>
        <w:pStyle w:val="NormalWeb"/>
        <w:spacing w:before="0" w:beforeAutospacing="0" w:after="0" w:afterAutospacing="0" w:line="480" w:lineRule="auto"/>
        <w:ind w:firstLine="720"/>
        <w:rPr>
          <w:rFonts w:ascii="Arial" w:hAnsi="Arial" w:cs="Arial"/>
          <w:sz w:val="22"/>
          <w:szCs w:val="22"/>
        </w:rPr>
      </w:pPr>
      <w:r w:rsidRPr="00FA1D39">
        <w:rPr>
          <w:rFonts w:ascii="Arial" w:hAnsi="Arial" w:cs="Arial"/>
          <w:sz w:val="22"/>
          <w:szCs w:val="22"/>
        </w:rPr>
        <w:t xml:space="preserve">Comes now the defendant, </w:t>
      </w:r>
      <w:r w:rsidR="000D51F8" w:rsidRPr="00FA1D39">
        <w:rPr>
          <w:rFonts w:ascii="Arial" w:hAnsi="Arial" w:cs="Arial"/>
          <w:sz w:val="22"/>
          <w:szCs w:val="22"/>
        </w:rPr>
        <w:fldChar w:fldCharType="begin">
          <w:ffData>
            <w:name w:val="Text4"/>
            <w:enabled/>
            <w:calcOnExit w:val="0"/>
            <w:textInput/>
          </w:ffData>
        </w:fldChar>
      </w:r>
      <w:bookmarkStart w:id="5" w:name="Text4"/>
      <w:r w:rsidR="000D51F8" w:rsidRPr="00FA1D39">
        <w:rPr>
          <w:rFonts w:ascii="Arial" w:hAnsi="Arial" w:cs="Arial"/>
          <w:sz w:val="22"/>
          <w:szCs w:val="22"/>
        </w:rPr>
        <w:instrText xml:space="preserve"> FORMTEXT </w:instrText>
      </w:r>
      <w:r w:rsidR="000D51F8" w:rsidRPr="00FA1D39">
        <w:rPr>
          <w:rFonts w:ascii="Arial" w:hAnsi="Arial" w:cs="Arial"/>
          <w:sz w:val="22"/>
          <w:szCs w:val="22"/>
        </w:rPr>
      </w:r>
      <w:r w:rsidR="000D51F8" w:rsidRPr="00FA1D39">
        <w:rPr>
          <w:rFonts w:ascii="Arial" w:hAnsi="Arial" w:cs="Arial"/>
          <w:sz w:val="22"/>
          <w:szCs w:val="22"/>
        </w:rPr>
        <w:fldChar w:fldCharType="separate"/>
      </w:r>
      <w:r w:rsidR="000D51F8" w:rsidRPr="00FA1D39">
        <w:rPr>
          <w:rFonts w:ascii="Arial" w:hAnsi="Arial" w:cs="Arial"/>
          <w:noProof/>
          <w:sz w:val="22"/>
          <w:szCs w:val="22"/>
        </w:rPr>
        <w:t> </w:t>
      </w:r>
      <w:r w:rsidR="000D51F8" w:rsidRPr="00FA1D39">
        <w:rPr>
          <w:rFonts w:ascii="Arial" w:hAnsi="Arial" w:cs="Arial"/>
          <w:noProof/>
          <w:sz w:val="22"/>
          <w:szCs w:val="22"/>
        </w:rPr>
        <w:t> </w:t>
      </w:r>
      <w:r w:rsidR="000D51F8" w:rsidRPr="00FA1D39">
        <w:rPr>
          <w:rFonts w:ascii="Arial" w:hAnsi="Arial" w:cs="Arial"/>
          <w:noProof/>
          <w:sz w:val="22"/>
          <w:szCs w:val="22"/>
        </w:rPr>
        <w:t> </w:t>
      </w:r>
      <w:r w:rsidR="000D51F8" w:rsidRPr="00FA1D39">
        <w:rPr>
          <w:rFonts w:ascii="Arial" w:hAnsi="Arial" w:cs="Arial"/>
          <w:noProof/>
          <w:sz w:val="22"/>
          <w:szCs w:val="22"/>
        </w:rPr>
        <w:t> </w:t>
      </w:r>
      <w:r w:rsidR="000D51F8" w:rsidRPr="00FA1D39">
        <w:rPr>
          <w:rFonts w:ascii="Arial" w:hAnsi="Arial" w:cs="Arial"/>
          <w:noProof/>
          <w:sz w:val="22"/>
          <w:szCs w:val="22"/>
        </w:rPr>
        <w:t> </w:t>
      </w:r>
      <w:r w:rsidR="000D51F8" w:rsidRPr="00FA1D39">
        <w:rPr>
          <w:rFonts w:ascii="Arial" w:hAnsi="Arial" w:cs="Arial"/>
          <w:sz w:val="22"/>
          <w:szCs w:val="22"/>
        </w:rPr>
        <w:fldChar w:fldCharType="end"/>
      </w:r>
      <w:bookmarkEnd w:id="5"/>
      <w:r w:rsidR="00E01DEA" w:rsidRPr="00FA1D39">
        <w:rPr>
          <w:rFonts w:ascii="Arial" w:hAnsi="Arial" w:cs="Arial"/>
          <w:sz w:val="22"/>
          <w:szCs w:val="22"/>
        </w:rPr>
        <w:t>, through his</w:t>
      </w:r>
      <w:r w:rsidRPr="00FA1D39">
        <w:rPr>
          <w:rFonts w:ascii="Arial" w:hAnsi="Arial" w:cs="Arial"/>
          <w:sz w:val="22"/>
          <w:szCs w:val="22"/>
        </w:rPr>
        <w:t xml:space="preserve"> attorney, </w:t>
      </w:r>
      <w:r w:rsidR="000D51F8" w:rsidRPr="00FA1D39">
        <w:rPr>
          <w:rFonts w:ascii="Arial" w:hAnsi="Arial" w:cs="Arial"/>
          <w:sz w:val="22"/>
          <w:szCs w:val="22"/>
        </w:rPr>
        <w:fldChar w:fldCharType="begin">
          <w:ffData>
            <w:name w:val="Text5"/>
            <w:enabled/>
            <w:calcOnExit w:val="0"/>
            <w:textInput/>
          </w:ffData>
        </w:fldChar>
      </w:r>
      <w:bookmarkStart w:id="6" w:name="Text5"/>
      <w:r w:rsidR="000D51F8" w:rsidRPr="00FA1D39">
        <w:rPr>
          <w:rFonts w:ascii="Arial" w:hAnsi="Arial" w:cs="Arial"/>
          <w:sz w:val="22"/>
          <w:szCs w:val="22"/>
        </w:rPr>
        <w:instrText xml:space="preserve"> FORMTEXT </w:instrText>
      </w:r>
      <w:r w:rsidR="000D51F8" w:rsidRPr="00FA1D39">
        <w:rPr>
          <w:rFonts w:ascii="Arial" w:hAnsi="Arial" w:cs="Arial"/>
          <w:sz w:val="22"/>
          <w:szCs w:val="22"/>
        </w:rPr>
      </w:r>
      <w:r w:rsidR="000D51F8" w:rsidRPr="00FA1D39">
        <w:rPr>
          <w:rFonts w:ascii="Arial" w:hAnsi="Arial" w:cs="Arial"/>
          <w:sz w:val="22"/>
          <w:szCs w:val="22"/>
        </w:rPr>
        <w:fldChar w:fldCharType="separate"/>
      </w:r>
      <w:r w:rsidR="000D51F8" w:rsidRPr="00FA1D39">
        <w:rPr>
          <w:rFonts w:ascii="Arial" w:hAnsi="Arial" w:cs="Arial"/>
          <w:noProof/>
          <w:sz w:val="22"/>
          <w:szCs w:val="22"/>
        </w:rPr>
        <w:t> </w:t>
      </w:r>
      <w:r w:rsidR="000D51F8" w:rsidRPr="00FA1D39">
        <w:rPr>
          <w:rFonts w:ascii="Arial" w:hAnsi="Arial" w:cs="Arial"/>
          <w:noProof/>
          <w:sz w:val="22"/>
          <w:szCs w:val="22"/>
        </w:rPr>
        <w:t> </w:t>
      </w:r>
      <w:r w:rsidR="000D51F8" w:rsidRPr="00FA1D39">
        <w:rPr>
          <w:rFonts w:ascii="Arial" w:hAnsi="Arial" w:cs="Arial"/>
          <w:noProof/>
          <w:sz w:val="22"/>
          <w:szCs w:val="22"/>
        </w:rPr>
        <w:t> </w:t>
      </w:r>
      <w:r w:rsidR="000D51F8" w:rsidRPr="00FA1D39">
        <w:rPr>
          <w:rFonts w:ascii="Arial" w:hAnsi="Arial" w:cs="Arial"/>
          <w:noProof/>
          <w:sz w:val="22"/>
          <w:szCs w:val="22"/>
        </w:rPr>
        <w:t> </w:t>
      </w:r>
      <w:r w:rsidR="000D51F8" w:rsidRPr="00FA1D39">
        <w:rPr>
          <w:rFonts w:ascii="Arial" w:hAnsi="Arial" w:cs="Arial"/>
          <w:noProof/>
          <w:sz w:val="22"/>
          <w:szCs w:val="22"/>
        </w:rPr>
        <w:t> </w:t>
      </w:r>
      <w:r w:rsidR="000D51F8" w:rsidRPr="00FA1D39">
        <w:rPr>
          <w:rFonts w:ascii="Arial" w:hAnsi="Arial" w:cs="Arial"/>
          <w:sz w:val="22"/>
          <w:szCs w:val="22"/>
        </w:rPr>
        <w:fldChar w:fldCharType="end"/>
      </w:r>
      <w:bookmarkEnd w:id="6"/>
      <w:r w:rsidR="00E01DEA" w:rsidRPr="00FA1D39">
        <w:rPr>
          <w:rFonts w:ascii="Arial" w:hAnsi="Arial" w:cs="Arial"/>
          <w:sz w:val="22"/>
          <w:szCs w:val="22"/>
        </w:rPr>
        <w:t>,</w:t>
      </w:r>
      <w:r w:rsidRPr="00FA1D39">
        <w:rPr>
          <w:rFonts w:ascii="Arial" w:hAnsi="Arial" w:cs="Arial"/>
          <w:sz w:val="22"/>
          <w:szCs w:val="22"/>
        </w:rPr>
        <w:t xml:space="preserve"> and hereby moves the Court </w:t>
      </w:r>
      <w:r w:rsidR="000D51F8" w:rsidRPr="00FA1D39">
        <w:rPr>
          <w:rFonts w:ascii="Arial" w:hAnsi="Arial" w:cs="Arial"/>
          <w:sz w:val="22"/>
          <w:szCs w:val="22"/>
        </w:rPr>
        <w:t>for an order directing an evaluation of the defendant for amenability to treatment and participation in a Special Sex Offender Sentencing Alternative (“SSOSA”) program pursuant to RCW 9.94A.670</w:t>
      </w:r>
      <w:r w:rsidR="00EC39B9" w:rsidRPr="00FA1D39">
        <w:rPr>
          <w:rFonts w:ascii="Arial" w:hAnsi="Arial" w:cs="Arial"/>
          <w:sz w:val="22"/>
          <w:szCs w:val="22"/>
        </w:rPr>
        <w:t>(3)</w:t>
      </w:r>
      <w:r w:rsidRPr="00FA1D39">
        <w:rPr>
          <w:rFonts w:ascii="Arial" w:hAnsi="Arial" w:cs="Arial"/>
          <w:sz w:val="22"/>
          <w:szCs w:val="22"/>
        </w:rPr>
        <w:t>.</w:t>
      </w:r>
      <w:r w:rsidR="00EC39B9" w:rsidRPr="00FA1D39">
        <w:rPr>
          <w:rFonts w:ascii="Arial" w:hAnsi="Arial" w:cs="Arial"/>
          <w:sz w:val="22"/>
          <w:szCs w:val="22"/>
        </w:rPr>
        <w:t xml:space="preserve">  This motion is:</w:t>
      </w:r>
    </w:p>
    <w:p w14:paraId="6CE77752" w14:textId="345E39EC" w:rsidR="002D732C" w:rsidRPr="00FA1D39" w:rsidRDefault="00EC39B9" w:rsidP="00FA1D39">
      <w:pPr>
        <w:pStyle w:val="NormalWeb"/>
        <w:spacing w:before="0" w:beforeAutospacing="0" w:after="0" w:afterAutospacing="0" w:line="480" w:lineRule="auto"/>
        <w:ind w:left="1440" w:hanging="720"/>
        <w:rPr>
          <w:rFonts w:ascii="Arial" w:hAnsi="Arial" w:cs="Arial"/>
          <w:sz w:val="22"/>
          <w:szCs w:val="22"/>
        </w:rPr>
      </w:pPr>
      <w:r w:rsidRPr="00FA1D39">
        <w:rPr>
          <w:rFonts w:ascii="Arial" w:hAnsi="Arial" w:cs="Arial"/>
          <w:sz w:val="22"/>
          <w:szCs w:val="22"/>
        </w:rPr>
        <w:fldChar w:fldCharType="begin">
          <w:ffData>
            <w:name w:val="Check1"/>
            <w:enabled/>
            <w:calcOnExit w:val="0"/>
            <w:checkBox>
              <w:sizeAuto/>
              <w:default w:val="0"/>
            </w:checkBox>
          </w:ffData>
        </w:fldChar>
      </w:r>
      <w:bookmarkStart w:id="7" w:name="Check1"/>
      <w:r w:rsidRPr="00FA1D39">
        <w:rPr>
          <w:rFonts w:ascii="Arial" w:hAnsi="Arial" w:cs="Arial"/>
          <w:sz w:val="22"/>
          <w:szCs w:val="22"/>
        </w:rPr>
        <w:instrText xml:space="preserve"> FORMCHECKBOX </w:instrText>
      </w:r>
      <w:r w:rsidR="00380C6F">
        <w:rPr>
          <w:rFonts w:ascii="Arial" w:hAnsi="Arial" w:cs="Arial"/>
          <w:sz w:val="22"/>
          <w:szCs w:val="22"/>
        </w:rPr>
      </w:r>
      <w:r w:rsidR="00380C6F">
        <w:rPr>
          <w:rFonts w:ascii="Arial" w:hAnsi="Arial" w:cs="Arial"/>
          <w:sz w:val="22"/>
          <w:szCs w:val="22"/>
        </w:rPr>
        <w:fldChar w:fldCharType="separate"/>
      </w:r>
      <w:r w:rsidRPr="00FA1D39">
        <w:rPr>
          <w:rFonts w:ascii="Arial" w:hAnsi="Arial" w:cs="Arial"/>
          <w:sz w:val="22"/>
          <w:szCs w:val="22"/>
        </w:rPr>
        <w:fldChar w:fldCharType="end"/>
      </w:r>
      <w:bookmarkEnd w:id="7"/>
      <w:r w:rsidRPr="00FA1D39">
        <w:rPr>
          <w:rFonts w:ascii="Arial" w:hAnsi="Arial" w:cs="Arial"/>
          <w:sz w:val="22"/>
          <w:szCs w:val="22"/>
        </w:rPr>
        <w:t xml:space="preserve">  </w:t>
      </w:r>
      <w:r w:rsidRPr="00FA1D39">
        <w:rPr>
          <w:rFonts w:ascii="Arial" w:hAnsi="Arial" w:cs="Arial"/>
          <w:sz w:val="22"/>
          <w:szCs w:val="22"/>
        </w:rPr>
        <w:tab/>
        <w:t>Made jointly by the defendant and the undersigned prosecutor on behalf of the State of Washington;</w:t>
      </w:r>
      <w:r w:rsidR="002D732C" w:rsidRPr="00FA1D39">
        <w:rPr>
          <w:rFonts w:ascii="Arial" w:hAnsi="Arial" w:cs="Arial"/>
          <w:sz w:val="22"/>
          <w:szCs w:val="22"/>
        </w:rPr>
        <w:t xml:space="preserve">  </w:t>
      </w:r>
      <w:r w:rsidR="002D732C" w:rsidRPr="00FA1D39">
        <w:rPr>
          <w:rFonts w:ascii="Arial" w:hAnsi="Arial" w:cs="Arial"/>
          <w:sz w:val="22"/>
          <w:szCs w:val="22"/>
        </w:rPr>
        <w:tab/>
      </w:r>
    </w:p>
    <w:p w14:paraId="4ECE5B2A" w14:textId="1BF1E110" w:rsidR="00EC39B9" w:rsidRPr="00FA1D39" w:rsidRDefault="00EC39B9" w:rsidP="00FA1D39">
      <w:pPr>
        <w:pStyle w:val="NormalWeb"/>
        <w:spacing w:before="0" w:beforeAutospacing="0" w:after="0" w:afterAutospacing="0" w:line="480" w:lineRule="auto"/>
        <w:ind w:left="1440" w:hanging="720"/>
        <w:rPr>
          <w:rFonts w:ascii="Arial" w:hAnsi="Arial" w:cs="Arial"/>
          <w:sz w:val="22"/>
          <w:szCs w:val="22"/>
        </w:rPr>
      </w:pPr>
      <w:r w:rsidRPr="00FA1D39">
        <w:rPr>
          <w:rFonts w:ascii="Arial" w:hAnsi="Arial" w:cs="Arial"/>
          <w:sz w:val="22"/>
          <w:szCs w:val="22"/>
        </w:rPr>
        <w:fldChar w:fldCharType="begin">
          <w:ffData>
            <w:name w:val="Check2"/>
            <w:enabled/>
            <w:calcOnExit w:val="0"/>
            <w:checkBox>
              <w:sizeAuto/>
              <w:default w:val="0"/>
            </w:checkBox>
          </w:ffData>
        </w:fldChar>
      </w:r>
      <w:bookmarkStart w:id="8" w:name="Check2"/>
      <w:r w:rsidRPr="00FA1D39">
        <w:rPr>
          <w:rFonts w:ascii="Arial" w:hAnsi="Arial" w:cs="Arial"/>
          <w:sz w:val="22"/>
          <w:szCs w:val="22"/>
        </w:rPr>
        <w:instrText xml:space="preserve"> FORMCHECKBOX </w:instrText>
      </w:r>
      <w:r w:rsidR="00380C6F">
        <w:rPr>
          <w:rFonts w:ascii="Arial" w:hAnsi="Arial" w:cs="Arial"/>
          <w:sz w:val="22"/>
          <w:szCs w:val="22"/>
        </w:rPr>
      </w:r>
      <w:r w:rsidR="00380C6F">
        <w:rPr>
          <w:rFonts w:ascii="Arial" w:hAnsi="Arial" w:cs="Arial"/>
          <w:sz w:val="22"/>
          <w:szCs w:val="22"/>
        </w:rPr>
        <w:fldChar w:fldCharType="separate"/>
      </w:r>
      <w:r w:rsidRPr="00FA1D39">
        <w:rPr>
          <w:rFonts w:ascii="Arial" w:hAnsi="Arial" w:cs="Arial"/>
          <w:sz w:val="22"/>
          <w:szCs w:val="22"/>
        </w:rPr>
        <w:fldChar w:fldCharType="end"/>
      </w:r>
      <w:bookmarkEnd w:id="8"/>
      <w:r w:rsidRPr="00FA1D39">
        <w:rPr>
          <w:rFonts w:ascii="Arial" w:hAnsi="Arial" w:cs="Arial"/>
          <w:sz w:val="22"/>
          <w:szCs w:val="22"/>
        </w:rPr>
        <w:tab/>
        <w:t>Made by the defendant without the stipulation of the State of Washington</w:t>
      </w:r>
    </w:p>
    <w:p w14:paraId="6CE7775E" w14:textId="4FA16012" w:rsidR="00912EE1" w:rsidRDefault="002D732C" w:rsidP="00FA1D39">
      <w:pPr>
        <w:pStyle w:val="NormalWeb"/>
        <w:spacing w:before="0" w:beforeAutospacing="0" w:after="0" w:afterAutospacing="0" w:line="480" w:lineRule="auto"/>
        <w:ind w:left="3600"/>
        <w:rPr>
          <w:rFonts w:ascii="Arial" w:hAnsi="Arial" w:cs="Arial"/>
          <w:sz w:val="22"/>
          <w:szCs w:val="22"/>
        </w:rPr>
      </w:pPr>
      <w:r w:rsidRPr="00FA1D39">
        <w:rPr>
          <w:rFonts w:ascii="Arial" w:hAnsi="Arial" w:cs="Arial"/>
          <w:sz w:val="22"/>
          <w:szCs w:val="22"/>
        </w:rPr>
        <w:t xml:space="preserve">Dated this </w:t>
      </w:r>
      <w:r w:rsidRPr="00FA1D39">
        <w:rPr>
          <w:rFonts w:ascii="Arial" w:hAnsi="Arial" w:cs="Arial"/>
          <w:sz w:val="22"/>
          <w:szCs w:val="22"/>
          <w:u w:val="single"/>
        </w:rPr>
        <w:t xml:space="preserve">             </w:t>
      </w:r>
      <w:r w:rsidRPr="00FA1D39">
        <w:rPr>
          <w:rFonts w:ascii="Arial" w:hAnsi="Arial" w:cs="Arial"/>
          <w:sz w:val="22"/>
          <w:szCs w:val="22"/>
        </w:rPr>
        <w:t xml:space="preserve"> day of </w:t>
      </w:r>
      <w:r w:rsidRPr="00FA1D39">
        <w:rPr>
          <w:rFonts w:ascii="Arial" w:hAnsi="Arial" w:cs="Arial"/>
          <w:sz w:val="22"/>
          <w:szCs w:val="22"/>
          <w:u w:val="single"/>
        </w:rPr>
        <w:t xml:space="preserve">                         </w:t>
      </w:r>
      <w:r w:rsidR="00057928" w:rsidRPr="00FA1D39">
        <w:rPr>
          <w:rFonts w:ascii="Arial" w:hAnsi="Arial" w:cs="Arial"/>
          <w:sz w:val="22"/>
          <w:szCs w:val="22"/>
        </w:rPr>
        <w:t>, 201</w:t>
      </w:r>
      <w:r w:rsidR="004D1E30" w:rsidRPr="00FA1D39">
        <w:rPr>
          <w:rFonts w:ascii="Arial" w:hAnsi="Arial" w:cs="Arial"/>
          <w:sz w:val="22"/>
          <w:szCs w:val="22"/>
        </w:rPr>
        <w:t>4</w:t>
      </w:r>
    </w:p>
    <w:p w14:paraId="6FB7EAE6" w14:textId="77777777" w:rsidR="00FA1D39" w:rsidRPr="00FA1D39" w:rsidRDefault="00FA1D39" w:rsidP="00FA1D39">
      <w:pPr>
        <w:tabs>
          <w:tab w:val="left" w:pos="0"/>
        </w:tabs>
        <w:suppressAutoHyphens/>
        <w:spacing w:line="480" w:lineRule="auto"/>
        <w:jc w:val="both"/>
        <w:rPr>
          <w:rFonts w:ascii="Arial" w:hAnsi="Arial" w:cs="Arial"/>
          <w:spacing w:val="-3"/>
          <w:sz w:val="22"/>
          <w:szCs w:val="22"/>
        </w:rPr>
      </w:pPr>
    </w:p>
    <w:p w14:paraId="7DBB59FC" w14:textId="77777777" w:rsidR="00FA1D39" w:rsidRPr="00FA1D39" w:rsidRDefault="00FA1D39" w:rsidP="00FA1D39">
      <w:pPr>
        <w:tabs>
          <w:tab w:val="left" w:pos="0"/>
        </w:tabs>
        <w:suppressAutoHyphens/>
        <w:jc w:val="both"/>
        <w:rPr>
          <w:rFonts w:ascii="Arial" w:hAnsi="Arial" w:cs="Arial"/>
          <w:spacing w:val="-3"/>
          <w:sz w:val="22"/>
          <w:szCs w:val="22"/>
        </w:rPr>
      </w:pPr>
      <w:r w:rsidRPr="00FA1D39">
        <w:rPr>
          <w:rFonts w:ascii="Arial" w:hAnsi="Arial" w:cs="Arial"/>
          <w:spacing w:val="-3"/>
          <w:sz w:val="22"/>
          <w:szCs w:val="22"/>
        </w:rPr>
        <w:tab/>
      </w:r>
      <w:r w:rsidRPr="00FA1D39">
        <w:rPr>
          <w:rFonts w:ascii="Arial" w:hAnsi="Arial" w:cs="Arial"/>
          <w:spacing w:val="-3"/>
          <w:sz w:val="22"/>
          <w:szCs w:val="22"/>
        </w:rPr>
        <w:tab/>
      </w:r>
      <w:r w:rsidRPr="00FA1D39">
        <w:rPr>
          <w:rFonts w:ascii="Arial" w:hAnsi="Arial" w:cs="Arial"/>
          <w:spacing w:val="-3"/>
          <w:sz w:val="22"/>
          <w:szCs w:val="22"/>
        </w:rPr>
        <w:tab/>
      </w:r>
      <w:r w:rsidRPr="00FA1D39">
        <w:rPr>
          <w:rFonts w:ascii="Arial" w:hAnsi="Arial" w:cs="Arial"/>
          <w:spacing w:val="-3"/>
          <w:sz w:val="22"/>
          <w:szCs w:val="22"/>
        </w:rPr>
        <w:tab/>
      </w:r>
      <w:r w:rsidRPr="00FA1D39">
        <w:rPr>
          <w:rFonts w:ascii="Arial" w:hAnsi="Arial" w:cs="Arial"/>
          <w:spacing w:val="-3"/>
          <w:sz w:val="22"/>
          <w:szCs w:val="22"/>
        </w:rPr>
        <w:tab/>
      </w:r>
      <w:r w:rsidRPr="00FA1D39">
        <w:rPr>
          <w:rFonts w:ascii="Arial" w:hAnsi="Arial" w:cs="Arial"/>
          <w:spacing w:val="-3"/>
          <w:sz w:val="22"/>
          <w:szCs w:val="22"/>
        </w:rPr>
        <w:tab/>
      </w:r>
      <w:r w:rsidRPr="00FA1D39">
        <w:rPr>
          <w:rFonts w:ascii="Arial" w:hAnsi="Arial" w:cs="Arial"/>
          <w:spacing w:val="-3"/>
          <w:sz w:val="22"/>
          <w:szCs w:val="22"/>
          <w:u w:val="single"/>
        </w:rPr>
        <w:tab/>
      </w:r>
      <w:r w:rsidRPr="00FA1D39">
        <w:rPr>
          <w:rFonts w:ascii="Arial" w:hAnsi="Arial" w:cs="Arial"/>
          <w:spacing w:val="-3"/>
          <w:sz w:val="22"/>
          <w:szCs w:val="22"/>
          <w:u w:val="single"/>
        </w:rPr>
        <w:tab/>
      </w:r>
      <w:r w:rsidRPr="00FA1D39">
        <w:rPr>
          <w:rFonts w:ascii="Arial" w:hAnsi="Arial" w:cs="Arial"/>
          <w:spacing w:val="-3"/>
          <w:sz w:val="22"/>
          <w:szCs w:val="22"/>
          <w:u w:val="single"/>
        </w:rPr>
        <w:tab/>
      </w:r>
      <w:r w:rsidRPr="00FA1D39">
        <w:rPr>
          <w:rFonts w:ascii="Arial" w:hAnsi="Arial" w:cs="Arial"/>
          <w:spacing w:val="-3"/>
          <w:sz w:val="22"/>
          <w:szCs w:val="22"/>
          <w:u w:val="single"/>
        </w:rPr>
        <w:tab/>
      </w:r>
      <w:r w:rsidRPr="00FA1D39">
        <w:rPr>
          <w:rFonts w:ascii="Arial" w:hAnsi="Arial" w:cs="Arial"/>
          <w:spacing w:val="-3"/>
          <w:sz w:val="22"/>
          <w:szCs w:val="22"/>
          <w:u w:val="single"/>
        </w:rPr>
        <w:tab/>
      </w:r>
      <w:r w:rsidRPr="00FA1D39">
        <w:rPr>
          <w:rFonts w:ascii="Arial" w:hAnsi="Arial" w:cs="Arial"/>
          <w:spacing w:val="-3"/>
          <w:sz w:val="22"/>
          <w:szCs w:val="22"/>
          <w:u w:val="single"/>
        </w:rPr>
        <w:tab/>
      </w:r>
    </w:p>
    <w:p w14:paraId="1778100F" w14:textId="77777777" w:rsidR="00FA1D39" w:rsidRPr="00FA1D39" w:rsidRDefault="00FA1D39" w:rsidP="00FA1D39">
      <w:pPr>
        <w:pStyle w:val="SingleSpacing"/>
        <w:keepNext/>
        <w:rPr>
          <w:rFonts w:ascii="Arial" w:hAnsi="Arial" w:cs="Arial"/>
          <w:sz w:val="22"/>
          <w:szCs w:val="22"/>
        </w:rPr>
      </w:pPr>
      <w:r w:rsidRPr="00FA1D39">
        <w:rPr>
          <w:rFonts w:ascii="Arial" w:hAnsi="Arial" w:cs="Arial"/>
          <w:spacing w:val="-3"/>
          <w:sz w:val="22"/>
          <w:szCs w:val="22"/>
        </w:rPr>
        <w:tab/>
      </w:r>
      <w:r w:rsidRPr="00FA1D39">
        <w:rPr>
          <w:rFonts w:ascii="Arial" w:hAnsi="Arial" w:cs="Arial"/>
          <w:spacing w:val="-3"/>
          <w:sz w:val="22"/>
          <w:szCs w:val="22"/>
        </w:rPr>
        <w:tab/>
      </w:r>
      <w:r w:rsidRPr="00FA1D39">
        <w:rPr>
          <w:rFonts w:ascii="Arial" w:hAnsi="Arial" w:cs="Arial"/>
          <w:spacing w:val="-3"/>
          <w:sz w:val="22"/>
          <w:szCs w:val="22"/>
        </w:rPr>
        <w:tab/>
      </w:r>
      <w:r w:rsidRPr="00FA1D39">
        <w:rPr>
          <w:rFonts w:ascii="Arial" w:hAnsi="Arial" w:cs="Arial"/>
          <w:spacing w:val="-3"/>
          <w:sz w:val="22"/>
          <w:szCs w:val="22"/>
        </w:rPr>
        <w:tab/>
      </w:r>
      <w:r w:rsidRPr="00FA1D39">
        <w:rPr>
          <w:rFonts w:ascii="Arial" w:hAnsi="Arial" w:cs="Arial"/>
          <w:spacing w:val="-3"/>
          <w:sz w:val="22"/>
          <w:szCs w:val="22"/>
        </w:rPr>
        <w:tab/>
      </w:r>
      <w:r w:rsidRPr="00FA1D39">
        <w:rPr>
          <w:rFonts w:ascii="Arial" w:hAnsi="Arial" w:cs="Arial"/>
          <w:spacing w:val="-3"/>
          <w:sz w:val="22"/>
          <w:szCs w:val="22"/>
        </w:rPr>
        <w:tab/>
      </w:r>
      <w:r w:rsidRPr="00FA1D39">
        <w:rPr>
          <w:rFonts w:ascii="Arial" w:hAnsi="Arial" w:cs="Arial"/>
          <w:sz w:val="22"/>
          <w:szCs w:val="22"/>
        </w:rPr>
        <w:fldChar w:fldCharType="begin">
          <w:ffData>
            <w:name w:val="Text8"/>
            <w:enabled/>
            <w:calcOnExit w:val="0"/>
            <w:textInput/>
          </w:ffData>
        </w:fldChar>
      </w:r>
      <w:r w:rsidRPr="00FA1D39">
        <w:rPr>
          <w:rFonts w:ascii="Arial" w:hAnsi="Arial" w:cs="Arial"/>
          <w:sz w:val="22"/>
          <w:szCs w:val="22"/>
        </w:rPr>
        <w:instrText xml:space="preserve"> FORMTEXT </w:instrText>
      </w:r>
      <w:r w:rsidRPr="00FA1D39">
        <w:rPr>
          <w:rFonts w:ascii="Arial" w:hAnsi="Arial" w:cs="Arial"/>
          <w:sz w:val="22"/>
          <w:szCs w:val="22"/>
        </w:rPr>
      </w:r>
      <w:r w:rsidRPr="00FA1D39">
        <w:rPr>
          <w:rFonts w:ascii="Arial" w:hAnsi="Arial" w:cs="Arial"/>
          <w:sz w:val="22"/>
          <w:szCs w:val="22"/>
        </w:rPr>
        <w:fldChar w:fldCharType="separate"/>
      </w:r>
      <w:r w:rsidRPr="00FA1D39">
        <w:rPr>
          <w:rFonts w:ascii="Arial" w:hAnsi="Arial" w:cs="Arial"/>
          <w:noProof/>
          <w:sz w:val="22"/>
          <w:szCs w:val="22"/>
        </w:rPr>
        <w:t> </w:t>
      </w:r>
      <w:r w:rsidRPr="00FA1D39">
        <w:rPr>
          <w:rFonts w:ascii="Arial" w:hAnsi="Arial" w:cs="Arial"/>
          <w:noProof/>
          <w:sz w:val="22"/>
          <w:szCs w:val="22"/>
        </w:rPr>
        <w:t> </w:t>
      </w:r>
      <w:r w:rsidRPr="00FA1D39">
        <w:rPr>
          <w:rFonts w:ascii="Arial" w:hAnsi="Arial" w:cs="Arial"/>
          <w:noProof/>
          <w:sz w:val="22"/>
          <w:szCs w:val="22"/>
        </w:rPr>
        <w:t> </w:t>
      </w:r>
      <w:r w:rsidRPr="00FA1D39">
        <w:rPr>
          <w:rFonts w:ascii="Arial" w:hAnsi="Arial" w:cs="Arial"/>
          <w:noProof/>
          <w:sz w:val="22"/>
          <w:szCs w:val="22"/>
        </w:rPr>
        <w:t> </w:t>
      </w:r>
      <w:r w:rsidRPr="00FA1D39">
        <w:rPr>
          <w:rFonts w:ascii="Arial" w:hAnsi="Arial" w:cs="Arial"/>
          <w:noProof/>
          <w:sz w:val="22"/>
          <w:szCs w:val="22"/>
        </w:rPr>
        <w:t> </w:t>
      </w:r>
      <w:r w:rsidRPr="00FA1D39">
        <w:rPr>
          <w:rFonts w:ascii="Arial" w:hAnsi="Arial" w:cs="Arial"/>
          <w:sz w:val="22"/>
          <w:szCs w:val="22"/>
        </w:rPr>
        <w:fldChar w:fldCharType="end"/>
      </w:r>
    </w:p>
    <w:p w14:paraId="740CDE7F" w14:textId="77777777" w:rsidR="00FA1D39" w:rsidRPr="00FA1D39" w:rsidRDefault="00FA1D39" w:rsidP="00FA1D39">
      <w:pPr>
        <w:pStyle w:val="SingleSpacing"/>
        <w:keepNext/>
        <w:ind w:left="3600" w:firstLine="720"/>
        <w:rPr>
          <w:rFonts w:ascii="Arial" w:hAnsi="Arial" w:cs="Arial"/>
          <w:sz w:val="22"/>
          <w:szCs w:val="22"/>
        </w:rPr>
      </w:pPr>
      <w:r w:rsidRPr="00FA1D39">
        <w:rPr>
          <w:rFonts w:ascii="Arial" w:hAnsi="Arial" w:cs="Arial"/>
          <w:sz w:val="22"/>
          <w:szCs w:val="22"/>
        </w:rPr>
        <w:t xml:space="preserve">WSBA # </w:t>
      </w:r>
      <w:r w:rsidRPr="00FA1D39">
        <w:rPr>
          <w:rFonts w:ascii="Arial" w:hAnsi="Arial" w:cs="Arial"/>
          <w:sz w:val="22"/>
          <w:szCs w:val="22"/>
        </w:rPr>
        <w:fldChar w:fldCharType="begin">
          <w:ffData>
            <w:name w:val="Text9"/>
            <w:enabled/>
            <w:calcOnExit w:val="0"/>
            <w:textInput/>
          </w:ffData>
        </w:fldChar>
      </w:r>
      <w:r w:rsidRPr="00FA1D39">
        <w:rPr>
          <w:rFonts w:ascii="Arial" w:hAnsi="Arial" w:cs="Arial"/>
          <w:sz w:val="22"/>
          <w:szCs w:val="22"/>
        </w:rPr>
        <w:instrText xml:space="preserve"> FORMTEXT </w:instrText>
      </w:r>
      <w:r w:rsidRPr="00FA1D39">
        <w:rPr>
          <w:rFonts w:ascii="Arial" w:hAnsi="Arial" w:cs="Arial"/>
          <w:sz w:val="22"/>
          <w:szCs w:val="22"/>
        </w:rPr>
      </w:r>
      <w:r w:rsidRPr="00FA1D39">
        <w:rPr>
          <w:rFonts w:ascii="Arial" w:hAnsi="Arial" w:cs="Arial"/>
          <w:sz w:val="22"/>
          <w:szCs w:val="22"/>
        </w:rPr>
        <w:fldChar w:fldCharType="separate"/>
      </w:r>
      <w:r w:rsidRPr="00FA1D39">
        <w:rPr>
          <w:rFonts w:ascii="Arial" w:hAnsi="Arial" w:cs="Arial"/>
          <w:noProof/>
          <w:sz w:val="22"/>
          <w:szCs w:val="22"/>
        </w:rPr>
        <w:t> </w:t>
      </w:r>
      <w:r w:rsidRPr="00FA1D39">
        <w:rPr>
          <w:rFonts w:ascii="Arial" w:hAnsi="Arial" w:cs="Arial"/>
          <w:noProof/>
          <w:sz w:val="22"/>
          <w:szCs w:val="22"/>
        </w:rPr>
        <w:t> </w:t>
      </w:r>
      <w:r w:rsidRPr="00FA1D39">
        <w:rPr>
          <w:rFonts w:ascii="Arial" w:hAnsi="Arial" w:cs="Arial"/>
          <w:noProof/>
          <w:sz w:val="22"/>
          <w:szCs w:val="22"/>
        </w:rPr>
        <w:t> </w:t>
      </w:r>
      <w:r w:rsidRPr="00FA1D39">
        <w:rPr>
          <w:rFonts w:ascii="Arial" w:hAnsi="Arial" w:cs="Arial"/>
          <w:noProof/>
          <w:sz w:val="22"/>
          <w:szCs w:val="22"/>
        </w:rPr>
        <w:t> </w:t>
      </w:r>
      <w:r w:rsidRPr="00FA1D39">
        <w:rPr>
          <w:rFonts w:ascii="Arial" w:hAnsi="Arial" w:cs="Arial"/>
          <w:noProof/>
          <w:sz w:val="22"/>
          <w:szCs w:val="22"/>
        </w:rPr>
        <w:t> </w:t>
      </w:r>
      <w:r w:rsidRPr="00FA1D39">
        <w:rPr>
          <w:rFonts w:ascii="Arial" w:hAnsi="Arial" w:cs="Arial"/>
          <w:sz w:val="22"/>
          <w:szCs w:val="22"/>
        </w:rPr>
        <w:fldChar w:fldCharType="end"/>
      </w:r>
    </w:p>
    <w:p w14:paraId="2CC0A02E" w14:textId="77777777" w:rsidR="00FA1D39" w:rsidRPr="00FA1D39" w:rsidRDefault="00FA1D39" w:rsidP="00FA1D39">
      <w:pPr>
        <w:pStyle w:val="SingleSpacing"/>
        <w:keepNext/>
        <w:ind w:left="3600" w:firstLine="720"/>
        <w:rPr>
          <w:rFonts w:ascii="Arial" w:hAnsi="Arial" w:cs="Arial"/>
          <w:sz w:val="22"/>
          <w:szCs w:val="22"/>
        </w:rPr>
      </w:pPr>
      <w:r w:rsidRPr="00FA1D39">
        <w:rPr>
          <w:rFonts w:ascii="Arial" w:hAnsi="Arial" w:cs="Arial"/>
          <w:sz w:val="22"/>
          <w:szCs w:val="22"/>
        </w:rPr>
        <w:t>Attorney for Defendant</w:t>
      </w:r>
    </w:p>
    <w:p w14:paraId="74CDC9B8" w14:textId="77777777" w:rsidR="00FA1D39" w:rsidRPr="00FA1D39" w:rsidRDefault="00FA1D39" w:rsidP="00FA1D39">
      <w:pPr>
        <w:spacing w:line="480" w:lineRule="exact"/>
        <w:rPr>
          <w:rFonts w:ascii="Arial" w:hAnsi="Arial" w:cs="Arial"/>
          <w:sz w:val="22"/>
          <w:szCs w:val="22"/>
        </w:rPr>
      </w:pPr>
    </w:p>
    <w:p w14:paraId="6CE7775F" w14:textId="77777777" w:rsidR="00912EE1" w:rsidRDefault="00912EE1" w:rsidP="00FA1D39">
      <w:pPr>
        <w:tabs>
          <w:tab w:val="center" w:pos="4680"/>
        </w:tabs>
        <w:suppressAutoHyphens/>
        <w:spacing w:line="480" w:lineRule="auto"/>
        <w:rPr>
          <w:rFonts w:ascii="Arial" w:hAnsi="Arial" w:cs="Arial"/>
          <w:b/>
          <w:spacing w:val="-3"/>
          <w:sz w:val="22"/>
          <w:szCs w:val="22"/>
          <w:u w:val="single"/>
        </w:rPr>
      </w:pPr>
    </w:p>
    <w:p w14:paraId="7F1A44B9" w14:textId="177AF767" w:rsidR="00FA1D39" w:rsidRDefault="00FA1D39" w:rsidP="00C540AB">
      <w:pPr>
        <w:tabs>
          <w:tab w:val="center" w:pos="4680"/>
        </w:tabs>
        <w:suppressAutoHyphens/>
        <w:spacing w:line="480" w:lineRule="auto"/>
        <w:rPr>
          <w:rFonts w:ascii="Arial" w:hAnsi="Arial" w:cs="Arial"/>
          <w:b/>
          <w:spacing w:val="-3"/>
          <w:sz w:val="22"/>
          <w:szCs w:val="22"/>
          <w:u w:val="single"/>
        </w:rPr>
      </w:pPr>
    </w:p>
    <w:p w14:paraId="1EBEA331" w14:textId="73D120E7" w:rsidR="00C540AB" w:rsidRDefault="00C540AB" w:rsidP="00C540AB">
      <w:pPr>
        <w:tabs>
          <w:tab w:val="center" w:pos="4680"/>
        </w:tabs>
        <w:suppressAutoHyphens/>
        <w:spacing w:line="480" w:lineRule="auto"/>
        <w:rPr>
          <w:rFonts w:ascii="Arial" w:hAnsi="Arial" w:cs="Arial"/>
          <w:b/>
          <w:spacing w:val="-3"/>
          <w:sz w:val="22"/>
          <w:szCs w:val="22"/>
        </w:rPr>
      </w:pPr>
      <w:r>
        <w:rPr>
          <w:rFonts w:ascii="Arial" w:hAnsi="Arial" w:cs="Arial"/>
          <w:b/>
          <w:spacing w:val="-3"/>
          <w:sz w:val="22"/>
          <w:szCs w:val="22"/>
        </w:rPr>
        <w:t>Stipulation by the State of Washington (if applicable)</w:t>
      </w:r>
    </w:p>
    <w:p w14:paraId="4FF136D3" w14:textId="2F21881E" w:rsidR="00C540AB" w:rsidRDefault="00C540AB" w:rsidP="00C540AB">
      <w:pPr>
        <w:tabs>
          <w:tab w:val="center" w:pos="4680"/>
        </w:tabs>
        <w:suppressAutoHyphens/>
        <w:spacing w:line="480" w:lineRule="auto"/>
        <w:rPr>
          <w:rFonts w:ascii="Arial" w:hAnsi="Arial" w:cs="Arial"/>
          <w:spacing w:val="-3"/>
          <w:sz w:val="22"/>
          <w:szCs w:val="22"/>
        </w:rPr>
      </w:pPr>
      <w:r>
        <w:rPr>
          <w:rFonts w:ascii="Arial" w:hAnsi="Arial" w:cs="Arial"/>
          <w:spacing w:val="-3"/>
          <w:sz w:val="22"/>
          <w:szCs w:val="22"/>
        </w:rPr>
        <w:t>The State hereby stipulates that the defendant is presumptively eligible for the Special Sex Offender Sentencing Alternative (RCW 9.94A.670) by meeting the criteria set forth in RCW 9.94A.670(2) and that an examination of the defendant, to determine his/her amenability to treatment, should be ordered:</w:t>
      </w:r>
    </w:p>
    <w:p w14:paraId="40D7BAAE" w14:textId="77777777" w:rsidR="00C540AB" w:rsidRDefault="00C540AB" w:rsidP="00C540AB">
      <w:pPr>
        <w:tabs>
          <w:tab w:val="center" w:pos="4680"/>
        </w:tabs>
        <w:suppressAutoHyphens/>
        <w:spacing w:line="480" w:lineRule="auto"/>
        <w:rPr>
          <w:rFonts w:ascii="Arial" w:hAnsi="Arial" w:cs="Arial"/>
          <w:spacing w:val="-3"/>
          <w:sz w:val="22"/>
          <w:szCs w:val="22"/>
        </w:rPr>
      </w:pPr>
    </w:p>
    <w:p w14:paraId="346FB7BF" w14:textId="4FDFC763" w:rsidR="00C540AB" w:rsidRDefault="00C540AB" w:rsidP="00C540AB">
      <w:pPr>
        <w:tabs>
          <w:tab w:val="center" w:pos="4680"/>
        </w:tabs>
        <w:suppressAutoHyphens/>
        <w:spacing w:line="240" w:lineRule="auto"/>
        <w:rPr>
          <w:rFonts w:ascii="Arial" w:hAnsi="Arial" w:cs="Arial"/>
          <w:spacing w:val="-3"/>
          <w:sz w:val="22"/>
          <w:szCs w:val="22"/>
        </w:rPr>
      </w:pPr>
      <w:r>
        <w:rPr>
          <w:rFonts w:ascii="Arial" w:hAnsi="Arial" w:cs="Arial"/>
          <w:spacing w:val="-3"/>
          <w:sz w:val="22"/>
          <w:szCs w:val="22"/>
        </w:rPr>
        <w:t>_______________________________</w:t>
      </w:r>
    </w:p>
    <w:p w14:paraId="3CE8F3DA" w14:textId="75BC311E" w:rsidR="00C540AB" w:rsidRDefault="00C540AB" w:rsidP="00C540AB">
      <w:pPr>
        <w:tabs>
          <w:tab w:val="center" w:pos="4680"/>
        </w:tabs>
        <w:suppressAutoHyphens/>
        <w:spacing w:line="240" w:lineRule="auto"/>
        <w:rPr>
          <w:rFonts w:ascii="Arial" w:hAnsi="Arial" w:cs="Arial"/>
          <w:spacing w:val="-3"/>
          <w:sz w:val="22"/>
          <w:szCs w:val="22"/>
        </w:rPr>
      </w:pPr>
      <w:r>
        <w:rPr>
          <w:rFonts w:ascii="Arial" w:hAnsi="Arial" w:cs="Arial"/>
          <w:spacing w:val="-3"/>
          <w:sz w:val="22"/>
          <w:szCs w:val="22"/>
        </w:rPr>
        <w:fldChar w:fldCharType="begin">
          <w:ffData>
            <w:name w:val="Text14"/>
            <w:enabled/>
            <w:calcOnExit w:val="0"/>
            <w:textInput/>
          </w:ffData>
        </w:fldChar>
      </w:r>
      <w:bookmarkStart w:id="9" w:name="Text14"/>
      <w:r>
        <w:rPr>
          <w:rFonts w:ascii="Arial" w:hAnsi="Arial" w:cs="Arial"/>
          <w:spacing w:val="-3"/>
          <w:sz w:val="22"/>
          <w:szCs w:val="22"/>
        </w:rPr>
        <w:instrText xml:space="preserve"> FORMTEXT </w:instrText>
      </w:r>
      <w:r>
        <w:rPr>
          <w:rFonts w:ascii="Arial" w:hAnsi="Arial" w:cs="Arial"/>
          <w:spacing w:val="-3"/>
          <w:sz w:val="22"/>
          <w:szCs w:val="22"/>
        </w:rPr>
      </w:r>
      <w:r>
        <w:rPr>
          <w:rFonts w:ascii="Arial" w:hAnsi="Arial" w:cs="Arial"/>
          <w:spacing w:val="-3"/>
          <w:sz w:val="22"/>
          <w:szCs w:val="22"/>
        </w:rPr>
        <w:fldChar w:fldCharType="separate"/>
      </w:r>
      <w:r>
        <w:rPr>
          <w:rFonts w:ascii="Arial" w:hAnsi="Arial" w:cs="Arial"/>
          <w:noProof/>
          <w:spacing w:val="-3"/>
          <w:sz w:val="22"/>
          <w:szCs w:val="22"/>
        </w:rPr>
        <w:t> </w:t>
      </w:r>
      <w:r>
        <w:rPr>
          <w:rFonts w:ascii="Arial" w:hAnsi="Arial" w:cs="Arial"/>
          <w:noProof/>
          <w:spacing w:val="-3"/>
          <w:sz w:val="22"/>
          <w:szCs w:val="22"/>
        </w:rPr>
        <w:t> </w:t>
      </w:r>
      <w:r>
        <w:rPr>
          <w:rFonts w:ascii="Arial" w:hAnsi="Arial" w:cs="Arial"/>
          <w:noProof/>
          <w:spacing w:val="-3"/>
          <w:sz w:val="22"/>
          <w:szCs w:val="22"/>
        </w:rPr>
        <w:t> </w:t>
      </w:r>
      <w:r>
        <w:rPr>
          <w:rFonts w:ascii="Arial" w:hAnsi="Arial" w:cs="Arial"/>
          <w:noProof/>
          <w:spacing w:val="-3"/>
          <w:sz w:val="22"/>
          <w:szCs w:val="22"/>
        </w:rPr>
        <w:t> </w:t>
      </w:r>
      <w:r>
        <w:rPr>
          <w:rFonts w:ascii="Arial" w:hAnsi="Arial" w:cs="Arial"/>
          <w:noProof/>
          <w:spacing w:val="-3"/>
          <w:sz w:val="22"/>
          <w:szCs w:val="22"/>
        </w:rPr>
        <w:t> </w:t>
      </w:r>
      <w:r>
        <w:rPr>
          <w:rFonts w:ascii="Arial" w:hAnsi="Arial" w:cs="Arial"/>
          <w:spacing w:val="-3"/>
          <w:sz w:val="22"/>
          <w:szCs w:val="22"/>
        </w:rPr>
        <w:fldChar w:fldCharType="end"/>
      </w:r>
      <w:bookmarkEnd w:id="9"/>
      <w:r>
        <w:rPr>
          <w:rFonts w:ascii="Arial" w:hAnsi="Arial" w:cs="Arial"/>
          <w:spacing w:val="-3"/>
          <w:sz w:val="22"/>
          <w:szCs w:val="22"/>
        </w:rPr>
        <w:t>, Deputy Prosecuting Attorney</w:t>
      </w:r>
    </w:p>
    <w:p w14:paraId="7A0D928D" w14:textId="534FDBC6" w:rsidR="00C540AB" w:rsidRPr="00C540AB" w:rsidRDefault="00C540AB" w:rsidP="00C540AB">
      <w:pPr>
        <w:tabs>
          <w:tab w:val="center" w:pos="4680"/>
        </w:tabs>
        <w:suppressAutoHyphens/>
        <w:spacing w:line="240" w:lineRule="auto"/>
        <w:rPr>
          <w:rFonts w:ascii="Arial" w:hAnsi="Arial" w:cs="Arial"/>
          <w:spacing w:val="-3"/>
          <w:sz w:val="22"/>
          <w:szCs w:val="22"/>
        </w:rPr>
      </w:pPr>
      <w:r>
        <w:rPr>
          <w:rFonts w:ascii="Arial" w:hAnsi="Arial" w:cs="Arial"/>
          <w:spacing w:val="-3"/>
          <w:sz w:val="22"/>
          <w:szCs w:val="22"/>
        </w:rPr>
        <w:t xml:space="preserve">WSBA # </w:t>
      </w:r>
      <w:r>
        <w:rPr>
          <w:rFonts w:ascii="Arial" w:hAnsi="Arial" w:cs="Arial"/>
          <w:spacing w:val="-3"/>
          <w:sz w:val="22"/>
          <w:szCs w:val="22"/>
        </w:rPr>
        <w:fldChar w:fldCharType="begin">
          <w:ffData>
            <w:name w:val="Text15"/>
            <w:enabled/>
            <w:calcOnExit w:val="0"/>
            <w:textInput/>
          </w:ffData>
        </w:fldChar>
      </w:r>
      <w:bookmarkStart w:id="10" w:name="Text15"/>
      <w:r>
        <w:rPr>
          <w:rFonts w:ascii="Arial" w:hAnsi="Arial" w:cs="Arial"/>
          <w:spacing w:val="-3"/>
          <w:sz w:val="22"/>
          <w:szCs w:val="22"/>
        </w:rPr>
        <w:instrText xml:space="preserve"> FORMTEXT </w:instrText>
      </w:r>
      <w:r>
        <w:rPr>
          <w:rFonts w:ascii="Arial" w:hAnsi="Arial" w:cs="Arial"/>
          <w:spacing w:val="-3"/>
          <w:sz w:val="22"/>
          <w:szCs w:val="22"/>
        </w:rPr>
      </w:r>
      <w:r>
        <w:rPr>
          <w:rFonts w:ascii="Arial" w:hAnsi="Arial" w:cs="Arial"/>
          <w:spacing w:val="-3"/>
          <w:sz w:val="22"/>
          <w:szCs w:val="22"/>
        </w:rPr>
        <w:fldChar w:fldCharType="separate"/>
      </w:r>
      <w:r>
        <w:rPr>
          <w:rFonts w:ascii="Arial" w:hAnsi="Arial" w:cs="Arial"/>
          <w:noProof/>
          <w:spacing w:val="-3"/>
          <w:sz w:val="22"/>
          <w:szCs w:val="22"/>
        </w:rPr>
        <w:t> </w:t>
      </w:r>
      <w:r>
        <w:rPr>
          <w:rFonts w:ascii="Arial" w:hAnsi="Arial" w:cs="Arial"/>
          <w:noProof/>
          <w:spacing w:val="-3"/>
          <w:sz w:val="22"/>
          <w:szCs w:val="22"/>
        </w:rPr>
        <w:t> </w:t>
      </w:r>
      <w:r>
        <w:rPr>
          <w:rFonts w:ascii="Arial" w:hAnsi="Arial" w:cs="Arial"/>
          <w:noProof/>
          <w:spacing w:val="-3"/>
          <w:sz w:val="22"/>
          <w:szCs w:val="22"/>
        </w:rPr>
        <w:t> </w:t>
      </w:r>
      <w:r>
        <w:rPr>
          <w:rFonts w:ascii="Arial" w:hAnsi="Arial" w:cs="Arial"/>
          <w:noProof/>
          <w:spacing w:val="-3"/>
          <w:sz w:val="22"/>
          <w:szCs w:val="22"/>
        </w:rPr>
        <w:t> </w:t>
      </w:r>
      <w:r>
        <w:rPr>
          <w:rFonts w:ascii="Arial" w:hAnsi="Arial" w:cs="Arial"/>
          <w:noProof/>
          <w:spacing w:val="-3"/>
          <w:sz w:val="22"/>
          <w:szCs w:val="22"/>
        </w:rPr>
        <w:t> </w:t>
      </w:r>
      <w:r>
        <w:rPr>
          <w:rFonts w:ascii="Arial" w:hAnsi="Arial" w:cs="Arial"/>
          <w:spacing w:val="-3"/>
          <w:sz w:val="22"/>
          <w:szCs w:val="22"/>
        </w:rPr>
        <w:fldChar w:fldCharType="end"/>
      </w:r>
      <w:bookmarkEnd w:id="10"/>
    </w:p>
    <w:p w14:paraId="03779E1E" w14:textId="77777777" w:rsidR="00C540AB" w:rsidRDefault="00C540AB">
      <w:pPr>
        <w:tabs>
          <w:tab w:val="center" w:pos="4680"/>
        </w:tabs>
        <w:suppressAutoHyphens/>
        <w:spacing w:line="480" w:lineRule="auto"/>
        <w:jc w:val="center"/>
        <w:rPr>
          <w:rFonts w:ascii="Arial" w:hAnsi="Arial" w:cs="Arial"/>
          <w:b/>
          <w:spacing w:val="-3"/>
          <w:sz w:val="22"/>
          <w:szCs w:val="22"/>
          <w:u w:val="single"/>
        </w:rPr>
      </w:pPr>
    </w:p>
    <w:p w14:paraId="6CE77760" w14:textId="77777777" w:rsidR="002D732C" w:rsidRPr="00FA1D39" w:rsidRDefault="002D732C">
      <w:pPr>
        <w:tabs>
          <w:tab w:val="center" w:pos="4680"/>
        </w:tabs>
        <w:suppressAutoHyphens/>
        <w:spacing w:line="480" w:lineRule="auto"/>
        <w:jc w:val="center"/>
        <w:rPr>
          <w:rFonts w:ascii="Arial" w:hAnsi="Arial" w:cs="Arial"/>
          <w:spacing w:val="-3"/>
          <w:sz w:val="22"/>
          <w:szCs w:val="22"/>
        </w:rPr>
      </w:pPr>
      <w:r w:rsidRPr="00FA1D39">
        <w:rPr>
          <w:rFonts w:ascii="Arial" w:hAnsi="Arial" w:cs="Arial"/>
          <w:b/>
          <w:spacing w:val="-3"/>
          <w:sz w:val="22"/>
          <w:szCs w:val="22"/>
          <w:u w:val="single"/>
        </w:rPr>
        <w:t>FACTS AND DECLARATION OF COUNSEL</w:t>
      </w:r>
    </w:p>
    <w:p w14:paraId="6CE77761" w14:textId="292C799A" w:rsidR="002D732C" w:rsidRPr="00FA1D39" w:rsidRDefault="002D732C">
      <w:pPr>
        <w:autoSpaceDE w:val="0"/>
        <w:autoSpaceDN w:val="0"/>
        <w:adjustRightInd w:val="0"/>
        <w:spacing w:line="480" w:lineRule="auto"/>
        <w:rPr>
          <w:rFonts w:ascii="Arial" w:hAnsi="Arial" w:cs="Arial"/>
          <w:sz w:val="22"/>
          <w:szCs w:val="22"/>
        </w:rPr>
      </w:pPr>
      <w:r w:rsidRPr="00FA1D39">
        <w:rPr>
          <w:rFonts w:ascii="Arial" w:hAnsi="Arial" w:cs="Arial"/>
          <w:spacing w:val="-3"/>
          <w:sz w:val="22"/>
          <w:szCs w:val="22"/>
        </w:rPr>
        <w:tab/>
      </w:r>
      <w:r w:rsidRPr="00FA1D39">
        <w:rPr>
          <w:rFonts w:ascii="Arial" w:hAnsi="Arial" w:cs="Arial"/>
          <w:sz w:val="22"/>
          <w:szCs w:val="22"/>
        </w:rPr>
        <w:t xml:space="preserve">I, </w:t>
      </w:r>
      <w:r w:rsidR="00D674CE" w:rsidRPr="00FA1D39">
        <w:rPr>
          <w:rFonts w:ascii="Arial" w:hAnsi="Arial" w:cs="Arial"/>
          <w:sz w:val="22"/>
          <w:szCs w:val="22"/>
        </w:rPr>
        <w:fldChar w:fldCharType="begin">
          <w:ffData>
            <w:name w:val="Text6"/>
            <w:enabled/>
            <w:calcOnExit w:val="0"/>
            <w:textInput/>
          </w:ffData>
        </w:fldChar>
      </w:r>
      <w:bookmarkStart w:id="11" w:name="Text6"/>
      <w:r w:rsidR="00D674CE" w:rsidRPr="00FA1D39">
        <w:rPr>
          <w:rFonts w:ascii="Arial" w:hAnsi="Arial" w:cs="Arial"/>
          <w:sz w:val="22"/>
          <w:szCs w:val="22"/>
        </w:rPr>
        <w:instrText xml:space="preserve"> FORMTEXT </w:instrText>
      </w:r>
      <w:r w:rsidR="00D674CE" w:rsidRPr="00FA1D39">
        <w:rPr>
          <w:rFonts w:ascii="Arial" w:hAnsi="Arial" w:cs="Arial"/>
          <w:sz w:val="22"/>
          <w:szCs w:val="22"/>
        </w:rPr>
      </w:r>
      <w:r w:rsidR="00D674CE" w:rsidRPr="00FA1D39">
        <w:rPr>
          <w:rFonts w:ascii="Arial" w:hAnsi="Arial" w:cs="Arial"/>
          <w:sz w:val="22"/>
          <w:szCs w:val="22"/>
        </w:rPr>
        <w:fldChar w:fldCharType="separate"/>
      </w:r>
      <w:r w:rsidR="00D674CE" w:rsidRPr="00FA1D39">
        <w:rPr>
          <w:rFonts w:ascii="Arial" w:hAnsi="Arial" w:cs="Arial"/>
          <w:noProof/>
          <w:sz w:val="22"/>
          <w:szCs w:val="22"/>
        </w:rPr>
        <w:t> </w:t>
      </w:r>
      <w:r w:rsidR="00D674CE" w:rsidRPr="00FA1D39">
        <w:rPr>
          <w:rFonts w:ascii="Arial" w:hAnsi="Arial" w:cs="Arial"/>
          <w:noProof/>
          <w:sz w:val="22"/>
          <w:szCs w:val="22"/>
        </w:rPr>
        <w:t> </w:t>
      </w:r>
      <w:r w:rsidR="00D674CE" w:rsidRPr="00FA1D39">
        <w:rPr>
          <w:rFonts w:ascii="Arial" w:hAnsi="Arial" w:cs="Arial"/>
          <w:noProof/>
          <w:sz w:val="22"/>
          <w:szCs w:val="22"/>
        </w:rPr>
        <w:t> </w:t>
      </w:r>
      <w:r w:rsidR="00D674CE" w:rsidRPr="00FA1D39">
        <w:rPr>
          <w:rFonts w:ascii="Arial" w:hAnsi="Arial" w:cs="Arial"/>
          <w:noProof/>
          <w:sz w:val="22"/>
          <w:szCs w:val="22"/>
        </w:rPr>
        <w:t> </w:t>
      </w:r>
      <w:r w:rsidR="00D674CE" w:rsidRPr="00FA1D39">
        <w:rPr>
          <w:rFonts w:ascii="Arial" w:hAnsi="Arial" w:cs="Arial"/>
          <w:noProof/>
          <w:sz w:val="22"/>
          <w:szCs w:val="22"/>
        </w:rPr>
        <w:t> </w:t>
      </w:r>
      <w:r w:rsidR="00D674CE" w:rsidRPr="00FA1D39">
        <w:rPr>
          <w:rFonts w:ascii="Arial" w:hAnsi="Arial" w:cs="Arial"/>
          <w:sz w:val="22"/>
          <w:szCs w:val="22"/>
        </w:rPr>
        <w:fldChar w:fldCharType="end"/>
      </w:r>
      <w:bookmarkEnd w:id="11"/>
      <w:r w:rsidR="00D674CE" w:rsidRPr="00FA1D39">
        <w:rPr>
          <w:rFonts w:ascii="Arial" w:hAnsi="Arial" w:cs="Arial"/>
          <w:sz w:val="22"/>
          <w:szCs w:val="22"/>
        </w:rPr>
        <w:t xml:space="preserve">, attorney for defendant </w:t>
      </w:r>
      <w:r w:rsidR="00D674CE" w:rsidRPr="00FA1D39">
        <w:rPr>
          <w:rFonts w:ascii="Arial" w:hAnsi="Arial" w:cs="Arial"/>
          <w:sz w:val="22"/>
          <w:szCs w:val="22"/>
        </w:rPr>
        <w:fldChar w:fldCharType="begin">
          <w:ffData>
            <w:name w:val="Text7"/>
            <w:enabled/>
            <w:calcOnExit w:val="0"/>
            <w:textInput/>
          </w:ffData>
        </w:fldChar>
      </w:r>
      <w:bookmarkStart w:id="12" w:name="Text7"/>
      <w:r w:rsidR="00D674CE" w:rsidRPr="00FA1D39">
        <w:rPr>
          <w:rFonts w:ascii="Arial" w:hAnsi="Arial" w:cs="Arial"/>
          <w:sz w:val="22"/>
          <w:szCs w:val="22"/>
        </w:rPr>
        <w:instrText xml:space="preserve"> FORMTEXT </w:instrText>
      </w:r>
      <w:r w:rsidR="00D674CE" w:rsidRPr="00FA1D39">
        <w:rPr>
          <w:rFonts w:ascii="Arial" w:hAnsi="Arial" w:cs="Arial"/>
          <w:sz w:val="22"/>
          <w:szCs w:val="22"/>
        </w:rPr>
      </w:r>
      <w:r w:rsidR="00D674CE" w:rsidRPr="00FA1D39">
        <w:rPr>
          <w:rFonts w:ascii="Arial" w:hAnsi="Arial" w:cs="Arial"/>
          <w:sz w:val="22"/>
          <w:szCs w:val="22"/>
        </w:rPr>
        <w:fldChar w:fldCharType="separate"/>
      </w:r>
      <w:r w:rsidR="00D674CE" w:rsidRPr="00FA1D39">
        <w:rPr>
          <w:rFonts w:ascii="Arial" w:hAnsi="Arial" w:cs="Arial"/>
          <w:noProof/>
          <w:sz w:val="22"/>
          <w:szCs w:val="22"/>
        </w:rPr>
        <w:t> </w:t>
      </w:r>
      <w:r w:rsidR="00D674CE" w:rsidRPr="00FA1D39">
        <w:rPr>
          <w:rFonts w:ascii="Arial" w:hAnsi="Arial" w:cs="Arial"/>
          <w:noProof/>
          <w:sz w:val="22"/>
          <w:szCs w:val="22"/>
        </w:rPr>
        <w:t> </w:t>
      </w:r>
      <w:r w:rsidR="00D674CE" w:rsidRPr="00FA1D39">
        <w:rPr>
          <w:rFonts w:ascii="Arial" w:hAnsi="Arial" w:cs="Arial"/>
          <w:noProof/>
          <w:sz w:val="22"/>
          <w:szCs w:val="22"/>
        </w:rPr>
        <w:t> </w:t>
      </w:r>
      <w:r w:rsidR="00D674CE" w:rsidRPr="00FA1D39">
        <w:rPr>
          <w:rFonts w:ascii="Arial" w:hAnsi="Arial" w:cs="Arial"/>
          <w:noProof/>
          <w:sz w:val="22"/>
          <w:szCs w:val="22"/>
        </w:rPr>
        <w:t> </w:t>
      </w:r>
      <w:r w:rsidR="00D674CE" w:rsidRPr="00FA1D39">
        <w:rPr>
          <w:rFonts w:ascii="Arial" w:hAnsi="Arial" w:cs="Arial"/>
          <w:noProof/>
          <w:sz w:val="22"/>
          <w:szCs w:val="22"/>
        </w:rPr>
        <w:t> </w:t>
      </w:r>
      <w:r w:rsidR="00D674CE" w:rsidRPr="00FA1D39">
        <w:rPr>
          <w:rFonts w:ascii="Arial" w:hAnsi="Arial" w:cs="Arial"/>
          <w:sz w:val="22"/>
          <w:szCs w:val="22"/>
        </w:rPr>
        <w:fldChar w:fldCharType="end"/>
      </w:r>
      <w:bookmarkEnd w:id="12"/>
      <w:r w:rsidR="00D674CE" w:rsidRPr="00FA1D39">
        <w:rPr>
          <w:rFonts w:ascii="Arial" w:hAnsi="Arial" w:cs="Arial"/>
          <w:sz w:val="22"/>
          <w:szCs w:val="22"/>
        </w:rPr>
        <w:t xml:space="preserve"> </w:t>
      </w:r>
      <w:r w:rsidRPr="00FA1D39">
        <w:rPr>
          <w:rFonts w:ascii="Arial" w:hAnsi="Arial" w:cs="Arial"/>
          <w:sz w:val="22"/>
          <w:szCs w:val="22"/>
        </w:rPr>
        <w:t xml:space="preserve">in this case, hereby declare </w:t>
      </w:r>
      <w:r w:rsidR="00D674CE" w:rsidRPr="00FA1D39">
        <w:rPr>
          <w:rFonts w:ascii="Arial" w:hAnsi="Arial" w:cs="Arial"/>
          <w:sz w:val="22"/>
          <w:szCs w:val="22"/>
        </w:rPr>
        <w:t xml:space="preserve">that, to the best of my knowledge: </w:t>
      </w:r>
    </w:p>
    <w:p w14:paraId="6CE77762" w14:textId="61D263FF" w:rsidR="00312506" w:rsidRPr="00FA1D39" w:rsidRDefault="00D674CE">
      <w:pPr>
        <w:numPr>
          <w:ilvl w:val="0"/>
          <w:numId w:val="6"/>
        </w:numPr>
        <w:tabs>
          <w:tab w:val="left" w:pos="0"/>
        </w:tabs>
        <w:suppressAutoHyphens/>
        <w:spacing w:line="480" w:lineRule="auto"/>
        <w:rPr>
          <w:rFonts w:ascii="Arial" w:hAnsi="Arial" w:cs="Arial"/>
          <w:spacing w:val="-3"/>
          <w:sz w:val="22"/>
          <w:szCs w:val="22"/>
        </w:rPr>
      </w:pPr>
      <w:r w:rsidRPr="00FA1D39">
        <w:rPr>
          <w:rFonts w:ascii="Arial" w:hAnsi="Arial" w:cs="Arial"/>
          <w:spacing w:val="-3"/>
          <w:sz w:val="22"/>
          <w:szCs w:val="22"/>
        </w:rPr>
        <w:t>My client does not have any prior convictions for a sex offense as defined in RCW 9.94A.030 or any other felony sex offenses in this or any other state</w:t>
      </w:r>
      <w:r w:rsidR="004D1E30" w:rsidRPr="00FA1D39">
        <w:rPr>
          <w:rFonts w:ascii="Arial" w:hAnsi="Arial" w:cs="Arial"/>
          <w:spacing w:val="-3"/>
          <w:sz w:val="22"/>
          <w:szCs w:val="22"/>
        </w:rPr>
        <w:t>.</w:t>
      </w:r>
    </w:p>
    <w:p w14:paraId="6CE77763" w14:textId="332B06A4" w:rsidR="00C14EE1" w:rsidRPr="00FA1D39" w:rsidRDefault="00D674CE">
      <w:pPr>
        <w:numPr>
          <w:ilvl w:val="0"/>
          <w:numId w:val="6"/>
        </w:numPr>
        <w:tabs>
          <w:tab w:val="left" w:pos="0"/>
        </w:tabs>
        <w:suppressAutoHyphens/>
        <w:spacing w:line="480" w:lineRule="auto"/>
        <w:rPr>
          <w:rFonts w:ascii="Arial" w:hAnsi="Arial" w:cs="Arial"/>
          <w:spacing w:val="-3"/>
          <w:sz w:val="22"/>
          <w:szCs w:val="22"/>
        </w:rPr>
      </w:pPr>
      <w:r w:rsidRPr="00FA1D39">
        <w:rPr>
          <w:rFonts w:ascii="Arial" w:hAnsi="Arial" w:cs="Arial"/>
          <w:spacing w:val="-3"/>
          <w:sz w:val="22"/>
          <w:szCs w:val="22"/>
        </w:rPr>
        <w:t>My client does not have any prior adult convictions for a violent offense that was committed within five years of the date the current offense was committed</w:t>
      </w:r>
      <w:r w:rsidR="004D1E30" w:rsidRPr="00FA1D39">
        <w:rPr>
          <w:rFonts w:ascii="Arial" w:hAnsi="Arial" w:cs="Arial"/>
          <w:spacing w:val="-3"/>
          <w:sz w:val="22"/>
          <w:szCs w:val="22"/>
        </w:rPr>
        <w:t>.</w:t>
      </w:r>
    </w:p>
    <w:p w14:paraId="6CE77764" w14:textId="120C73E1" w:rsidR="005B7B39" w:rsidRPr="00FA1D39" w:rsidRDefault="00D674CE">
      <w:pPr>
        <w:numPr>
          <w:ilvl w:val="0"/>
          <w:numId w:val="6"/>
        </w:numPr>
        <w:tabs>
          <w:tab w:val="left" w:pos="0"/>
        </w:tabs>
        <w:suppressAutoHyphens/>
        <w:spacing w:line="480" w:lineRule="auto"/>
        <w:rPr>
          <w:rFonts w:ascii="Arial" w:hAnsi="Arial" w:cs="Arial"/>
          <w:spacing w:val="-3"/>
          <w:sz w:val="22"/>
          <w:szCs w:val="22"/>
        </w:rPr>
      </w:pPr>
      <w:r w:rsidRPr="00FA1D39">
        <w:rPr>
          <w:rFonts w:ascii="Arial" w:hAnsi="Arial" w:cs="Arial"/>
          <w:spacing w:val="-3"/>
          <w:sz w:val="22"/>
          <w:szCs w:val="22"/>
        </w:rPr>
        <w:t>The current offense did not result in substantial bodily harm to the alleged victim</w:t>
      </w:r>
      <w:r w:rsidR="005B7B39" w:rsidRPr="00FA1D39">
        <w:rPr>
          <w:rFonts w:ascii="Arial" w:hAnsi="Arial" w:cs="Arial"/>
          <w:spacing w:val="-3"/>
          <w:sz w:val="22"/>
          <w:szCs w:val="22"/>
        </w:rPr>
        <w:t>.</w:t>
      </w:r>
    </w:p>
    <w:p w14:paraId="6CE77765" w14:textId="02497478" w:rsidR="004D1E30" w:rsidRPr="00FA1D39" w:rsidRDefault="00D674CE">
      <w:pPr>
        <w:numPr>
          <w:ilvl w:val="0"/>
          <w:numId w:val="6"/>
        </w:numPr>
        <w:tabs>
          <w:tab w:val="left" w:pos="0"/>
        </w:tabs>
        <w:suppressAutoHyphens/>
        <w:spacing w:line="480" w:lineRule="auto"/>
        <w:rPr>
          <w:rFonts w:ascii="Arial" w:hAnsi="Arial" w:cs="Arial"/>
          <w:spacing w:val="-3"/>
          <w:sz w:val="22"/>
          <w:szCs w:val="22"/>
        </w:rPr>
      </w:pPr>
      <w:r w:rsidRPr="00FA1D39">
        <w:rPr>
          <w:rFonts w:ascii="Arial" w:hAnsi="Arial" w:cs="Arial"/>
          <w:spacing w:val="-3"/>
          <w:sz w:val="22"/>
          <w:szCs w:val="22"/>
        </w:rPr>
        <w:t>My client had an established relationship with, or connection to, the alleged victim such that the sole connection with the alleged victim was not the commission of the crime</w:t>
      </w:r>
      <w:r w:rsidR="004D1E30" w:rsidRPr="00FA1D39">
        <w:rPr>
          <w:rFonts w:ascii="Arial" w:hAnsi="Arial" w:cs="Arial"/>
          <w:spacing w:val="-3"/>
          <w:sz w:val="22"/>
          <w:szCs w:val="22"/>
        </w:rPr>
        <w:t>.</w:t>
      </w:r>
    </w:p>
    <w:p w14:paraId="6CE77766" w14:textId="42154C3D" w:rsidR="004D1E30" w:rsidRDefault="00D674CE">
      <w:pPr>
        <w:numPr>
          <w:ilvl w:val="0"/>
          <w:numId w:val="6"/>
        </w:numPr>
        <w:tabs>
          <w:tab w:val="left" w:pos="0"/>
        </w:tabs>
        <w:suppressAutoHyphens/>
        <w:spacing w:line="480" w:lineRule="auto"/>
        <w:rPr>
          <w:rFonts w:ascii="Arial" w:hAnsi="Arial" w:cs="Arial"/>
          <w:spacing w:val="-3"/>
          <w:sz w:val="22"/>
          <w:szCs w:val="22"/>
        </w:rPr>
      </w:pPr>
      <w:r w:rsidRPr="00FA1D39">
        <w:rPr>
          <w:rFonts w:ascii="Arial" w:hAnsi="Arial" w:cs="Arial"/>
          <w:spacing w:val="-3"/>
          <w:sz w:val="22"/>
          <w:szCs w:val="22"/>
        </w:rPr>
        <w:t>My client’s standard sentence range for the offense includes the possibility of confinement for less than eleven years.</w:t>
      </w:r>
    </w:p>
    <w:p w14:paraId="23F2B1D0" w14:textId="77777777" w:rsidR="00C540AB" w:rsidRPr="00FA1D39" w:rsidRDefault="00C540AB" w:rsidP="00C540AB">
      <w:pPr>
        <w:tabs>
          <w:tab w:val="left" w:pos="0"/>
        </w:tabs>
        <w:suppressAutoHyphens/>
        <w:spacing w:line="480" w:lineRule="auto"/>
        <w:ind w:left="720"/>
        <w:rPr>
          <w:rFonts w:ascii="Arial" w:hAnsi="Arial" w:cs="Arial"/>
          <w:spacing w:val="-3"/>
          <w:sz w:val="22"/>
          <w:szCs w:val="22"/>
        </w:rPr>
      </w:pPr>
    </w:p>
    <w:p w14:paraId="6CE77769" w14:textId="7E823453" w:rsidR="002D732C" w:rsidRPr="00FA1D39" w:rsidRDefault="002D732C" w:rsidP="00C540AB">
      <w:pPr>
        <w:tabs>
          <w:tab w:val="left" w:pos="0"/>
        </w:tabs>
        <w:suppressAutoHyphens/>
        <w:spacing w:line="240" w:lineRule="auto"/>
        <w:jc w:val="both"/>
        <w:rPr>
          <w:rFonts w:ascii="Arial" w:hAnsi="Arial" w:cs="Arial"/>
          <w:spacing w:val="-3"/>
          <w:sz w:val="22"/>
          <w:szCs w:val="22"/>
        </w:rPr>
      </w:pPr>
      <w:r w:rsidRPr="00FA1D39">
        <w:rPr>
          <w:rFonts w:ascii="Arial" w:hAnsi="Arial" w:cs="Arial"/>
          <w:spacing w:val="-3"/>
          <w:sz w:val="22"/>
          <w:szCs w:val="22"/>
        </w:rPr>
        <w:tab/>
      </w:r>
      <w:r w:rsidRPr="00FA1D39">
        <w:rPr>
          <w:rFonts w:ascii="Arial" w:hAnsi="Arial" w:cs="Arial"/>
          <w:spacing w:val="-3"/>
          <w:sz w:val="22"/>
          <w:szCs w:val="22"/>
        </w:rPr>
        <w:tab/>
      </w:r>
      <w:r w:rsidRPr="00FA1D39">
        <w:rPr>
          <w:rFonts w:ascii="Arial" w:hAnsi="Arial" w:cs="Arial"/>
          <w:spacing w:val="-3"/>
          <w:sz w:val="22"/>
          <w:szCs w:val="22"/>
        </w:rPr>
        <w:tab/>
      </w:r>
      <w:r w:rsidRPr="00FA1D39">
        <w:rPr>
          <w:rFonts w:ascii="Arial" w:hAnsi="Arial" w:cs="Arial"/>
          <w:spacing w:val="-3"/>
          <w:sz w:val="22"/>
          <w:szCs w:val="22"/>
        </w:rPr>
        <w:tab/>
      </w:r>
      <w:r w:rsidRPr="00FA1D39">
        <w:rPr>
          <w:rFonts w:ascii="Arial" w:hAnsi="Arial" w:cs="Arial"/>
          <w:spacing w:val="-3"/>
          <w:sz w:val="22"/>
          <w:szCs w:val="22"/>
        </w:rPr>
        <w:tab/>
      </w:r>
      <w:r w:rsidRPr="00FA1D39">
        <w:rPr>
          <w:rFonts w:ascii="Arial" w:hAnsi="Arial" w:cs="Arial"/>
          <w:spacing w:val="-3"/>
          <w:sz w:val="22"/>
          <w:szCs w:val="22"/>
        </w:rPr>
        <w:tab/>
      </w:r>
      <w:r w:rsidRPr="00FA1D39">
        <w:rPr>
          <w:rFonts w:ascii="Arial" w:hAnsi="Arial" w:cs="Arial"/>
          <w:spacing w:val="-3"/>
          <w:sz w:val="22"/>
          <w:szCs w:val="22"/>
          <w:u w:val="single"/>
        </w:rPr>
        <w:tab/>
      </w:r>
      <w:r w:rsidRPr="00FA1D39">
        <w:rPr>
          <w:rFonts w:ascii="Arial" w:hAnsi="Arial" w:cs="Arial"/>
          <w:spacing w:val="-3"/>
          <w:sz w:val="22"/>
          <w:szCs w:val="22"/>
          <w:u w:val="single"/>
        </w:rPr>
        <w:tab/>
      </w:r>
      <w:r w:rsidRPr="00FA1D39">
        <w:rPr>
          <w:rFonts w:ascii="Arial" w:hAnsi="Arial" w:cs="Arial"/>
          <w:spacing w:val="-3"/>
          <w:sz w:val="22"/>
          <w:szCs w:val="22"/>
          <w:u w:val="single"/>
        </w:rPr>
        <w:tab/>
      </w:r>
      <w:r w:rsidRPr="00FA1D39">
        <w:rPr>
          <w:rFonts w:ascii="Arial" w:hAnsi="Arial" w:cs="Arial"/>
          <w:spacing w:val="-3"/>
          <w:sz w:val="22"/>
          <w:szCs w:val="22"/>
          <w:u w:val="single"/>
        </w:rPr>
        <w:tab/>
      </w:r>
      <w:r w:rsidRPr="00FA1D39">
        <w:rPr>
          <w:rFonts w:ascii="Arial" w:hAnsi="Arial" w:cs="Arial"/>
          <w:spacing w:val="-3"/>
          <w:sz w:val="22"/>
          <w:szCs w:val="22"/>
          <w:u w:val="single"/>
        </w:rPr>
        <w:tab/>
      </w:r>
      <w:r w:rsidRPr="00FA1D39">
        <w:rPr>
          <w:rFonts w:ascii="Arial" w:hAnsi="Arial" w:cs="Arial"/>
          <w:spacing w:val="-3"/>
          <w:sz w:val="22"/>
          <w:szCs w:val="22"/>
          <w:u w:val="single"/>
        </w:rPr>
        <w:tab/>
      </w:r>
    </w:p>
    <w:p w14:paraId="6CE7776A" w14:textId="719CCAD7" w:rsidR="002D732C" w:rsidRPr="00FA1D39" w:rsidRDefault="002D732C" w:rsidP="00C540AB">
      <w:pPr>
        <w:pStyle w:val="SingleSpacing"/>
        <w:keepNext/>
        <w:spacing w:line="240" w:lineRule="auto"/>
        <w:rPr>
          <w:rFonts w:ascii="Arial" w:hAnsi="Arial" w:cs="Arial"/>
          <w:sz w:val="22"/>
          <w:szCs w:val="22"/>
        </w:rPr>
      </w:pPr>
      <w:r w:rsidRPr="00FA1D39">
        <w:rPr>
          <w:rFonts w:ascii="Arial" w:hAnsi="Arial" w:cs="Arial"/>
          <w:spacing w:val="-3"/>
          <w:sz w:val="22"/>
          <w:szCs w:val="22"/>
        </w:rPr>
        <w:tab/>
      </w:r>
      <w:r w:rsidRPr="00FA1D39">
        <w:rPr>
          <w:rFonts w:ascii="Arial" w:hAnsi="Arial" w:cs="Arial"/>
          <w:spacing w:val="-3"/>
          <w:sz w:val="22"/>
          <w:szCs w:val="22"/>
        </w:rPr>
        <w:tab/>
      </w:r>
      <w:r w:rsidRPr="00FA1D39">
        <w:rPr>
          <w:rFonts w:ascii="Arial" w:hAnsi="Arial" w:cs="Arial"/>
          <w:spacing w:val="-3"/>
          <w:sz w:val="22"/>
          <w:szCs w:val="22"/>
        </w:rPr>
        <w:tab/>
      </w:r>
      <w:r w:rsidRPr="00FA1D39">
        <w:rPr>
          <w:rFonts w:ascii="Arial" w:hAnsi="Arial" w:cs="Arial"/>
          <w:spacing w:val="-3"/>
          <w:sz w:val="22"/>
          <w:szCs w:val="22"/>
        </w:rPr>
        <w:tab/>
      </w:r>
      <w:r w:rsidRPr="00FA1D39">
        <w:rPr>
          <w:rFonts w:ascii="Arial" w:hAnsi="Arial" w:cs="Arial"/>
          <w:spacing w:val="-3"/>
          <w:sz w:val="22"/>
          <w:szCs w:val="22"/>
        </w:rPr>
        <w:tab/>
      </w:r>
      <w:r w:rsidRPr="00FA1D39">
        <w:rPr>
          <w:rFonts w:ascii="Arial" w:hAnsi="Arial" w:cs="Arial"/>
          <w:spacing w:val="-3"/>
          <w:sz w:val="22"/>
          <w:szCs w:val="22"/>
        </w:rPr>
        <w:tab/>
      </w:r>
      <w:r w:rsidR="00D674CE" w:rsidRPr="00FA1D39">
        <w:rPr>
          <w:rFonts w:ascii="Arial" w:hAnsi="Arial" w:cs="Arial"/>
          <w:sz w:val="22"/>
          <w:szCs w:val="22"/>
        </w:rPr>
        <w:fldChar w:fldCharType="begin">
          <w:ffData>
            <w:name w:val="Text8"/>
            <w:enabled/>
            <w:calcOnExit w:val="0"/>
            <w:textInput/>
          </w:ffData>
        </w:fldChar>
      </w:r>
      <w:bookmarkStart w:id="13" w:name="Text8"/>
      <w:r w:rsidR="00D674CE" w:rsidRPr="00FA1D39">
        <w:rPr>
          <w:rFonts w:ascii="Arial" w:hAnsi="Arial" w:cs="Arial"/>
          <w:sz w:val="22"/>
          <w:szCs w:val="22"/>
        </w:rPr>
        <w:instrText xml:space="preserve"> FORMTEXT </w:instrText>
      </w:r>
      <w:r w:rsidR="00D674CE" w:rsidRPr="00FA1D39">
        <w:rPr>
          <w:rFonts w:ascii="Arial" w:hAnsi="Arial" w:cs="Arial"/>
          <w:sz w:val="22"/>
          <w:szCs w:val="22"/>
        </w:rPr>
      </w:r>
      <w:r w:rsidR="00D674CE" w:rsidRPr="00FA1D39">
        <w:rPr>
          <w:rFonts w:ascii="Arial" w:hAnsi="Arial" w:cs="Arial"/>
          <w:sz w:val="22"/>
          <w:szCs w:val="22"/>
        </w:rPr>
        <w:fldChar w:fldCharType="separate"/>
      </w:r>
      <w:r w:rsidR="00D674CE" w:rsidRPr="00FA1D39">
        <w:rPr>
          <w:rFonts w:ascii="Arial" w:hAnsi="Arial" w:cs="Arial"/>
          <w:noProof/>
          <w:sz w:val="22"/>
          <w:szCs w:val="22"/>
        </w:rPr>
        <w:t> </w:t>
      </w:r>
      <w:r w:rsidR="00D674CE" w:rsidRPr="00FA1D39">
        <w:rPr>
          <w:rFonts w:ascii="Arial" w:hAnsi="Arial" w:cs="Arial"/>
          <w:noProof/>
          <w:sz w:val="22"/>
          <w:szCs w:val="22"/>
        </w:rPr>
        <w:t> </w:t>
      </w:r>
      <w:r w:rsidR="00D674CE" w:rsidRPr="00FA1D39">
        <w:rPr>
          <w:rFonts w:ascii="Arial" w:hAnsi="Arial" w:cs="Arial"/>
          <w:noProof/>
          <w:sz w:val="22"/>
          <w:szCs w:val="22"/>
        </w:rPr>
        <w:t> </w:t>
      </w:r>
      <w:r w:rsidR="00D674CE" w:rsidRPr="00FA1D39">
        <w:rPr>
          <w:rFonts w:ascii="Arial" w:hAnsi="Arial" w:cs="Arial"/>
          <w:noProof/>
          <w:sz w:val="22"/>
          <w:szCs w:val="22"/>
        </w:rPr>
        <w:t> </w:t>
      </w:r>
      <w:r w:rsidR="00D674CE" w:rsidRPr="00FA1D39">
        <w:rPr>
          <w:rFonts w:ascii="Arial" w:hAnsi="Arial" w:cs="Arial"/>
          <w:noProof/>
          <w:sz w:val="22"/>
          <w:szCs w:val="22"/>
        </w:rPr>
        <w:t> </w:t>
      </w:r>
      <w:r w:rsidR="00D674CE" w:rsidRPr="00FA1D39">
        <w:rPr>
          <w:rFonts w:ascii="Arial" w:hAnsi="Arial" w:cs="Arial"/>
          <w:sz w:val="22"/>
          <w:szCs w:val="22"/>
        </w:rPr>
        <w:fldChar w:fldCharType="end"/>
      </w:r>
      <w:bookmarkEnd w:id="13"/>
    </w:p>
    <w:p w14:paraId="6CE7776B" w14:textId="74C00B30" w:rsidR="002D732C" w:rsidRPr="00FA1D39" w:rsidRDefault="002D732C" w:rsidP="00C540AB">
      <w:pPr>
        <w:pStyle w:val="SingleSpacing"/>
        <w:keepNext/>
        <w:spacing w:line="240" w:lineRule="auto"/>
        <w:ind w:left="3600" w:firstLine="720"/>
        <w:rPr>
          <w:rFonts w:ascii="Arial" w:hAnsi="Arial" w:cs="Arial"/>
          <w:sz w:val="22"/>
          <w:szCs w:val="22"/>
        </w:rPr>
      </w:pPr>
      <w:r w:rsidRPr="00FA1D39">
        <w:rPr>
          <w:rFonts w:ascii="Arial" w:hAnsi="Arial" w:cs="Arial"/>
          <w:sz w:val="22"/>
          <w:szCs w:val="22"/>
        </w:rPr>
        <w:t xml:space="preserve">WSBA # </w:t>
      </w:r>
      <w:r w:rsidR="00D674CE" w:rsidRPr="00FA1D39">
        <w:rPr>
          <w:rFonts w:ascii="Arial" w:hAnsi="Arial" w:cs="Arial"/>
          <w:sz w:val="22"/>
          <w:szCs w:val="22"/>
        </w:rPr>
        <w:fldChar w:fldCharType="begin">
          <w:ffData>
            <w:name w:val="Text9"/>
            <w:enabled/>
            <w:calcOnExit w:val="0"/>
            <w:textInput/>
          </w:ffData>
        </w:fldChar>
      </w:r>
      <w:bookmarkStart w:id="14" w:name="Text9"/>
      <w:r w:rsidR="00D674CE" w:rsidRPr="00FA1D39">
        <w:rPr>
          <w:rFonts w:ascii="Arial" w:hAnsi="Arial" w:cs="Arial"/>
          <w:sz w:val="22"/>
          <w:szCs w:val="22"/>
        </w:rPr>
        <w:instrText xml:space="preserve"> FORMTEXT </w:instrText>
      </w:r>
      <w:r w:rsidR="00D674CE" w:rsidRPr="00FA1D39">
        <w:rPr>
          <w:rFonts w:ascii="Arial" w:hAnsi="Arial" w:cs="Arial"/>
          <w:sz w:val="22"/>
          <w:szCs w:val="22"/>
        </w:rPr>
      </w:r>
      <w:r w:rsidR="00D674CE" w:rsidRPr="00FA1D39">
        <w:rPr>
          <w:rFonts w:ascii="Arial" w:hAnsi="Arial" w:cs="Arial"/>
          <w:sz w:val="22"/>
          <w:szCs w:val="22"/>
        </w:rPr>
        <w:fldChar w:fldCharType="separate"/>
      </w:r>
      <w:r w:rsidR="00D674CE" w:rsidRPr="00FA1D39">
        <w:rPr>
          <w:rFonts w:ascii="Arial" w:hAnsi="Arial" w:cs="Arial"/>
          <w:noProof/>
          <w:sz w:val="22"/>
          <w:szCs w:val="22"/>
        </w:rPr>
        <w:t> </w:t>
      </w:r>
      <w:r w:rsidR="00D674CE" w:rsidRPr="00FA1D39">
        <w:rPr>
          <w:rFonts w:ascii="Arial" w:hAnsi="Arial" w:cs="Arial"/>
          <w:noProof/>
          <w:sz w:val="22"/>
          <w:szCs w:val="22"/>
        </w:rPr>
        <w:t> </w:t>
      </w:r>
      <w:r w:rsidR="00D674CE" w:rsidRPr="00FA1D39">
        <w:rPr>
          <w:rFonts w:ascii="Arial" w:hAnsi="Arial" w:cs="Arial"/>
          <w:noProof/>
          <w:sz w:val="22"/>
          <w:szCs w:val="22"/>
        </w:rPr>
        <w:t> </w:t>
      </w:r>
      <w:r w:rsidR="00D674CE" w:rsidRPr="00FA1D39">
        <w:rPr>
          <w:rFonts w:ascii="Arial" w:hAnsi="Arial" w:cs="Arial"/>
          <w:noProof/>
          <w:sz w:val="22"/>
          <w:szCs w:val="22"/>
        </w:rPr>
        <w:t> </w:t>
      </w:r>
      <w:r w:rsidR="00D674CE" w:rsidRPr="00FA1D39">
        <w:rPr>
          <w:rFonts w:ascii="Arial" w:hAnsi="Arial" w:cs="Arial"/>
          <w:noProof/>
          <w:sz w:val="22"/>
          <w:szCs w:val="22"/>
        </w:rPr>
        <w:t> </w:t>
      </w:r>
      <w:r w:rsidR="00D674CE" w:rsidRPr="00FA1D39">
        <w:rPr>
          <w:rFonts w:ascii="Arial" w:hAnsi="Arial" w:cs="Arial"/>
          <w:sz w:val="22"/>
          <w:szCs w:val="22"/>
        </w:rPr>
        <w:fldChar w:fldCharType="end"/>
      </w:r>
      <w:bookmarkEnd w:id="14"/>
    </w:p>
    <w:p w14:paraId="6CE7776C" w14:textId="00838AA9" w:rsidR="002D732C" w:rsidRPr="00FA1D39" w:rsidRDefault="002D732C" w:rsidP="00C540AB">
      <w:pPr>
        <w:pStyle w:val="SingleSpacing"/>
        <w:keepNext/>
        <w:spacing w:line="240" w:lineRule="auto"/>
        <w:ind w:left="3600" w:firstLine="720"/>
        <w:rPr>
          <w:rFonts w:ascii="Arial" w:hAnsi="Arial" w:cs="Arial"/>
          <w:sz w:val="22"/>
          <w:szCs w:val="22"/>
        </w:rPr>
      </w:pPr>
      <w:r w:rsidRPr="00FA1D39">
        <w:rPr>
          <w:rFonts w:ascii="Arial" w:hAnsi="Arial" w:cs="Arial"/>
          <w:sz w:val="22"/>
          <w:szCs w:val="22"/>
        </w:rPr>
        <w:t>Attorney for Defendant</w:t>
      </w:r>
    </w:p>
    <w:p w14:paraId="6CE7776D" w14:textId="77777777" w:rsidR="002D732C" w:rsidRPr="00FA1D39" w:rsidRDefault="002D732C">
      <w:pPr>
        <w:spacing w:line="480" w:lineRule="exact"/>
        <w:rPr>
          <w:rFonts w:ascii="Arial" w:hAnsi="Arial" w:cs="Arial"/>
          <w:sz w:val="22"/>
          <w:szCs w:val="22"/>
        </w:rPr>
      </w:pPr>
    </w:p>
    <w:p w14:paraId="6CE7776E" w14:textId="77777777" w:rsidR="002D732C" w:rsidRPr="00FA1D39" w:rsidRDefault="002D732C">
      <w:pPr>
        <w:tabs>
          <w:tab w:val="left" w:pos="0"/>
        </w:tabs>
        <w:suppressAutoHyphens/>
        <w:spacing w:line="480" w:lineRule="exact"/>
        <w:ind w:left="2880"/>
        <w:rPr>
          <w:rFonts w:ascii="Arial" w:hAnsi="Arial" w:cs="Arial"/>
          <w:spacing w:val="-3"/>
          <w:sz w:val="22"/>
          <w:szCs w:val="22"/>
        </w:rPr>
        <w:sectPr w:rsidR="002D732C" w:rsidRPr="00FA1D39">
          <w:headerReference w:type="default" r:id="rId10"/>
          <w:footerReference w:type="default" r:id="rId11"/>
          <w:pgSz w:w="12240" w:h="15840" w:code="1"/>
          <w:pgMar w:top="-1440" w:right="1440" w:bottom="-1440" w:left="1440" w:header="720" w:footer="432" w:gutter="0"/>
          <w:cols w:space="720"/>
          <w:docGrid w:linePitch="272"/>
        </w:sectPr>
      </w:pPr>
    </w:p>
    <w:p w14:paraId="6CE7776F" w14:textId="77777777" w:rsidR="002D732C" w:rsidRPr="00FA1D39" w:rsidRDefault="002D732C">
      <w:pPr>
        <w:tabs>
          <w:tab w:val="center" w:pos="4680"/>
        </w:tabs>
        <w:suppressAutoHyphens/>
        <w:spacing w:line="240" w:lineRule="atLeast"/>
        <w:jc w:val="center"/>
        <w:rPr>
          <w:rFonts w:ascii="Arial" w:hAnsi="Arial" w:cs="Arial"/>
          <w:spacing w:val="-3"/>
          <w:sz w:val="22"/>
          <w:szCs w:val="22"/>
        </w:rPr>
      </w:pPr>
    </w:p>
    <w:p w14:paraId="6CE77770" w14:textId="77777777" w:rsidR="002D732C" w:rsidRPr="00FA1D39" w:rsidRDefault="002D732C">
      <w:pPr>
        <w:tabs>
          <w:tab w:val="center" w:pos="4680"/>
        </w:tabs>
        <w:suppressAutoHyphens/>
        <w:spacing w:line="240" w:lineRule="atLeast"/>
        <w:jc w:val="center"/>
        <w:rPr>
          <w:rFonts w:ascii="Arial" w:hAnsi="Arial" w:cs="Arial"/>
          <w:spacing w:val="-3"/>
          <w:sz w:val="22"/>
          <w:szCs w:val="22"/>
        </w:rPr>
      </w:pPr>
    </w:p>
    <w:p w14:paraId="6CE77771" w14:textId="77777777" w:rsidR="002D732C" w:rsidRPr="00FA1D39" w:rsidRDefault="002D732C">
      <w:pPr>
        <w:pStyle w:val="FirmName"/>
        <w:tabs>
          <w:tab w:val="center" w:pos="4680"/>
        </w:tabs>
        <w:suppressAutoHyphens/>
        <w:spacing w:line="240" w:lineRule="atLeast"/>
        <w:rPr>
          <w:rFonts w:ascii="Arial" w:hAnsi="Arial" w:cs="Arial"/>
          <w:spacing w:val="-3"/>
          <w:sz w:val="22"/>
          <w:szCs w:val="22"/>
        </w:rPr>
      </w:pPr>
    </w:p>
    <w:p w14:paraId="6CE77772" w14:textId="77777777" w:rsidR="002D732C" w:rsidRPr="00FA1D39" w:rsidRDefault="002D732C">
      <w:pPr>
        <w:tabs>
          <w:tab w:val="center" w:pos="4680"/>
        </w:tabs>
        <w:suppressAutoHyphens/>
        <w:spacing w:line="240" w:lineRule="atLeast"/>
        <w:jc w:val="center"/>
        <w:rPr>
          <w:rFonts w:ascii="Arial" w:hAnsi="Arial" w:cs="Arial"/>
          <w:spacing w:val="-3"/>
          <w:sz w:val="22"/>
          <w:szCs w:val="22"/>
        </w:rPr>
      </w:pPr>
    </w:p>
    <w:p w14:paraId="6CE77773" w14:textId="77777777" w:rsidR="002D732C" w:rsidRPr="00FA1D39" w:rsidRDefault="002D732C">
      <w:pPr>
        <w:tabs>
          <w:tab w:val="center" w:pos="4680"/>
        </w:tabs>
        <w:suppressAutoHyphens/>
        <w:spacing w:line="240" w:lineRule="atLeast"/>
        <w:jc w:val="center"/>
        <w:rPr>
          <w:rFonts w:ascii="Arial" w:hAnsi="Arial" w:cs="Arial"/>
          <w:spacing w:val="-3"/>
          <w:sz w:val="22"/>
          <w:szCs w:val="22"/>
        </w:rPr>
      </w:pPr>
    </w:p>
    <w:p w14:paraId="6CE77774" w14:textId="77777777" w:rsidR="002D732C" w:rsidRPr="00FA1D39" w:rsidRDefault="002D732C">
      <w:pPr>
        <w:tabs>
          <w:tab w:val="center" w:pos="4680"/>
        </w:tabs>
        <w:suppressAutoHyphens/>
        <w:spacing w:line="240" w:lineRule="atLeast"/>
        <w:jc w:val="center"/>
        <w:rPr>
          <w:rFonts w:ascii="Arial" w:hAnsi="Arial" w:cs="Arial"/>
          <w:spacing w:val="-3"/>
          <w:sz w:val="22"/>
          <w:szCs w:val="22"/>
        </w:rPr>
      </w:pPr>
    </w:p>
    <w:p w14:paraId="6CE77775" w14:textId="77777777" w:rsidR="002D732C" w:rsidRPr="00FA1D39" w:rsidRDefault="002D732C">
      <w:pPr>
        <w:tabs>
          <w:tab w:val="center" w:pos="4680"/>
        </w:tabs>
        <w:suppressAutoHyphens/>
        <w:spacing w:line="240" w:lineRule="atLeast"/>
        <w:jc w:val="center"/>
        <w:rPr>
          <w:rFonts w:ascii="Arial" w:hAnsi="Arial" w:cs="Arial"/>
          <w:spacing w:val="-3"/>
          <w:sz w:val="22"/>
          <w:szCs w:val="22"/>
        </w:rPr>
      </w:pPr>
    </w:p>
    <w:p w14:paraId="14C1E167" w14:textId="77777777" w:rsidR="00FA1D39" w:rsidRPr="00FA1D39" w:rsidRDefault="00FA1D39">
      <w:pPr>
        <w:tabs>
          <w:tab w:val="center" w:pos="4680"/>
        </w:tabs>
        <w:suppressAutoHyphens/>
        <w:spacing w:line="240" w:lineRule="atLeast"/>
        <w:jc w:val="center"/>
        <w:rPr>
          <w:rFonts w:ascii="Arial" w:hAnsi="Arial" w:cs="Arial"/>
          <w:spacing w:val="-3"/>
          <w:sz w:val="22"/>
          <w:szCs w:val="22"/>
        </w:rPr>
      </w:pPr>
    </w:p>
    <w:p w14:paraId="6CE77776" w14:textId="77777777" w:rsidR="002D732C" w:rsidRPr="00FA1D39" w:rsidRDefault="002D732C">
      <w:pPr>
        <w:tabs>
          <w:tab w:val="center" w:pos="4680"/>
        </w:tabs>
        <w:suppressAutoHyphens/>
        <w:spacing w:line="240" w:lineRule="atLeast"/>
        <w:jc w:val="center"/>
        <w:rPr>
          <w:rFonts w:ascii="Arial" w:hAnsi="Arial" w:cs="Arial"/>
          <w:spacing w:val="-3"/>
          <w:sz w:val="22"/>
          <w:szCs w:val="22"/>
        </w:rPr>
      </w:pPr>
      <w:r w:rsidRPr="00FA1D39">
        <w:rPr>
          <w:rFonts w:ascii="Arial" w:hAnsi="Arial" w:cs="Arial"/>
          <w:spacing w:val="-3"/>
          <w:sz w:val="22"/>
          <w:szCs w:val="22"/>
        </w:rPr>
        <w:t xml:space="preserve">IN THE </w:t>
      </w:r>
      <w:r w:rsidR="004D1E30" w:rsidRPr="00FA1D39">
        <w:rPr>
          <w:rFonts w:ascii="Arial" w:hAnsi="Arial" w:cs="Arial"/>
          <w:spacing w:val="-3"/>
          <w:sz w:val="22"/>
          <w:szCs w:val="22"/>
        </w:rPr>
        <w:t>SUPERIOR</w:t>
      </w:r>
      <w:r w:rsidRPr="00FA1D39">
        <w:rPr>
          <w:rFonts w:ascii="Arial" w:hAnsi="Arial" w:cs="Arial"/>
          <w:spacing w:val="-3"/>
          <w:sz w:val="22"/>
          <w:szCs w:val="22"/>
        </w:rPr>
        <w:t xml:space="preserve"> COURT OF THE STATE OF WASHINGTON</w:t>
      </w:r>
      <w:r w:rsidRPr="00FA1D39">
        <w:rPr>
          <w:rFonts w:ascii="Arial" w:hAnsi="Arial" w:cs="Arial"/>
          <w:spacing w:val="-3"/>
          <w:sz w:val="22"/>
          <w:szCs w:val="22"/>
        </w:rPr>
        <w:fldChar w:fldCharType="begin"/>
      </w:r>
      <w:r w:rsidRPr="00FA1D39">
        <w:rPr>
          <w:rFonts w:ascii="Arial" w:hAnsi="Arial" w:cs="Arial"/>
          <w:spacing w:val="-3"/>
          <w:sz w:val="22"/>
          <w:szCs w:val="22"/>
        </w:rPr>
        <w:instrText xml:space="preserve">PRIVATE </w:instrText>
      </w:r>
      <w:r w:rsidRPr="00FA1D39">
        <w:rPr>
          <w:rFonts w:ascii="Arial" w:hAnsi="Arial" w:cs="Arial"/>
          <w:spacing w:val="-3"/>
          <w:sz w:val="22"/>
          <w:szCs w:val="22"/>
        </w:rPr>
        <w:fldChar w:fldCharType="end"/>
      </w:r>
    </w:p>
    <w:p w14:paraId="6CE77777" w14:textId="1EFF6859" w:rsidR="002D732C" w:rsidRPr="00FA1D39" w:rsidRDefault="002D732C">
      <w:pPr>
        <w:tabs>
          <w:tab w:val="center" w:pos="4680"/>
        </w:tabs>
        <w:suppressAutoHyphens/>
        <w:spacing w:line="240" w:lineRule="atLeast"/>
        <w:jc w:val="center"/>
        <w:rPr>
          <w:rFonts w:ascii="Arial" w:hAnsi="Arial" w:cs="Arial"/>
          <w:spacing w:val="-3"/>
          <w:sz w:val="22"/>
          <w:szCs w:val="22"/>
        </w:rPr>
      </w:pPr>
      <w:r w:rsidRPr="00FA1D39">
        <w:rPr>
          <w:rFonts w:ascii="Arial" w:hAnsi="Arial" w:cs="Arial"/>
          <w:spacing w:val="-3"/>
          <w:sz w:val="22"/>
          <w:szCs w:val="22"/>
        </w:rPr>
        <w:t xml:space="preserve">IN AND FOR THE COUNTY OF </w:t>
      </w:r>
      <w:r w:rsidR="004E414B" w:rsidRPr="00FA1D39">
        <w:rPr>
          <w:rFonts w:ascii="Arial" w:hAnsi="Arial" w:cs="Arial"/>
          <w:spacing w:val="-3"/>
          <w:sz w:val="22"/>
          <w:szCs w:val="22"/>
        </w:rPr>
        <w:fldChar w:fldCharType="begin">
          <w:ffData>
            <w:name w:val="Text12"/>
            <w:enabled/>
            <w:calcOnExit w:val="0"/>
            <w:textInput/>
          </w:ffData>
        </w:fldChar>
      </w:r>
      <w:bookmarkStart w:id="15" w:name="Text12"/>
      <w:r w:rsidR="004E414B" w:rsidRPr="00FA1D39">
        <w:rPr>
          <w:rFonts w:ascii="Arial" w:hAnsi="Arial" w:cs="Arial"/>
          <w:spacing w:val="-3"/>
          <w:sz w:val="22"/>
          <w:szCs w:val="22"/>
        </w:rPr>
        <w:instrText xml:space="preserve"> FORMTEXT </w:instrText>
      </w:r>
      <w:r w:rsidR="004E414B" w:rsidRPr="00FA1D39">
        <w:rPr>
          <w:rFonts w:ascii="Arial" w:hAnsi="Arial" w:cs="Arial"/>
          <w:spacing w:val="-3"/>
          <w:sz w:val="22"/>
          <w:szCs w:val="22"/>
        </w:rPr>
      </w:r>
      <w:r w:rsidR="004E414B" w:rsidRPr="00FA1D39">
        <w:rPr>
          <w:rFonts w:ascii="Arial" w:hAnsi="Arial" w:cs="Arial"/>
          <w:spacing w:val="-3"/>
          <w:sz w:val="22"/>
          <w:szCs w:val="22"/>
        </w:rPr>
        <w:fldChar w:fldCharType="separate"/>
      </w:r>
      <w:r w:rsidR="004E414B" w:rsidRPr="00FA1D39">
        <w:rPr>
          <w:rFonts w:ascii="Arial" w:hAnsi="Arial" w:cs="Arial"/>
          <w:noProof/>
          <w:spacing w:val="-3"/>
          <w:sz w:val="22"/>
          <w:szCs w:val="22"/>
        </w:rPr>
        <w:t> </w:t>
      </w:r>
      <w:r w:rsidR="004E414B" w:rsidRPr="00FA1D39">
        <w:rPr>
          <w:rFonts w:ascii="Arial" w:hAnsi="Arial" w:cs="Arial"/>
          <w:noProof/>
          <w:spacing w:val="-3"/>
          <w:sz w:val="22"/>
          <w:szCs w:val="22"/>
        </w:rPr>
        <w:t> </w:t>
      </w:r>
      <w:r w:rsidR="004E414B" w:rsidRPr="00FA1D39">
        <w:rPr>
          <w:rFonts w:ascii="Arial" w:hAnsi="Arial" w:cs="Arial"/>
          <w:noProof/>
          <w:spacing w:val="-3"/>
          <w:sz w:val="22"/>
          <w:szCs w:val="22"/>
        </w:rPr>
        <w:t> </w:t>
      </w:r>
      <w:r w:rsidR="004E414B" w:rsidRPr="00FA1D39">
        <w:rPr>
          <w:rFonts w:ascii="Arial" w:hAnsi="Arial" w:cs="Arial"/>
          <w:noProof/>
          <w:spacing w:val="-3"/>
          <w:sz w:val="22"/>
          <w:szCs w:val="22"/>
        </w:rPr>
        <w:t> </w:t>
      </w:r>
      <w:r w:rsidR="004E414B" w:rsidRPr="00FA1D39">
        <w:rPr>
          <w:rFonts w:ascii="Arial" w:hAnsi="Arial" w:cs="Arial"/>
          <w:noProof/>
          <w:spacing w:val="-3"/>
          <w:sz w:val="22"/>
          <w:szCs w:val="22"/>
        </w:rPr>
        <w:t> </w:t>
      </w:r>
      <w:r w:rsidR="004E414B" w:rsidRPr="00FA1D39">
        <w:rPr>
          <w:rFonts w:ascii="Arial" w:hAnsi="Arial" w:cs="Arial"/>
          <w:spacing w:val="-3"/>
          <w:sz w:val="22"/>
          <w:szCs w:val="22"/>
        </w:rPr>
        <w:fldChar w:fldCharType="end"/>
      </w:r>
      <w:bookmarkEnd w:id="15"/>
    </w:p>
    <w:p w14:paraId="6CE77778" w14:textId="77777777" w:rsidR="002D732C" w:rsidRPr="00FA1D39" w:rsidRDefault="002D732C">
      <w:pPr>
        <w:tabs>
          <w:tab w:val="left" w:pos="-720"/>
        </w:tabs>
        <w:suppressAutoHyphens/>
        <w:spacing w:line="240" w:lineRule="atLeast"/>
        <w:jc w:val="center"/>
        <w:rPr>
          <w:rFonts w:ascii="Arial" w:hAnsi="Arial" w:cs="Arial"/>
          <w:spacing w:val="-3"/>
          <w:sz w:val="22"/>
          <w:szCs w:val="22"/>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2D732C" w:rsidRPr="00FA1D39" w14:paraId="6CE7778B" w14:textId="77777777">
        <w:tc>
          <w:tcPr>
            <w:tcW w:w="4542" w:type="dxa"/>
            <w:tcBorders>
              <w:bottom w:val="single" w:sz="4" w:space="0" w:color="auto"/>
            </w:tcBorders>
          </w:tcPr>
          <w:p w14:paraId="6CE77779" w14:textId="77777777" w:rsidR="002D732C" w:rsidRPr="00FA1D39" w:rsidRDefault="002D732C">
            <w:pPr>
              <w:rPr>
                <w:rFonts w:ascii="Arial" w:hAnsi="Arial" w:cs="Arial"/>
                <w:sz w:val="22"/>
                <w:szCs w:val="22"/>
              </w:rPr>
            </w:pPr>
            <w:r w:rsidRPr="00FA1D39">
              <w:rPr>
                <w:rFonts w:ascii="Arial" w:hAnsi="Arial" w:cs="Arial"/>
                <w:sz w:val="22"/>
                <w:szCs w:val="22"/>
              </w:rPr>
              <w:t>STATE OF WASHINGTON,</w:t>
            </w:r>
          </w:p>
          <w:p w14:paraId="6CE7777A" w14:textId="77777777" w:rsidR="002D732C" w:rsidRPr="00FA1D39" w:rsidRDefault="002D732C">
            <w:pPr>
              <w:rPr>
                <w:rFonts w:ascii="Arial" w:hAnsi="Arial" w:cs="Arial"/>
                <w:sz w:val="22"/>
                <w:szCs w:val="22"/>
              </w:rPr>
            </w:pPr>
            <w:r w:rsidRPr="00FA1D39">
              <w:rPr>
                <w:rFonts w:ascii="Arial" w:hAnsi="Arial" w:cs="Arial"/>
                <w:sz w:val="22"/>
                <w:szCs w:val="22"/>
              </w:rPr>
              <w:tab/>
            </w:r>
            <w:r w:rsidRPr="00FA1D39">
              <w:rPr>
                <w:rFonts w:ascii="Arial" w:hAnsi="Arial" w:cs="Arial"/>
                <w:sz w:val="22"/>
                <w:szCs w:val="22"/>
              </w:rPr>
              <w:tab/>
              <w:t>Plaintiff,</w:t>
            </w:r>
          </w:p>
          <w:p w14:paraId="6CE7777B" w14:textId="77777777" w:rsidR="002D732C" w:rsidRPr="00FA1D39" w:rsidRDefault="002D732C">
            <w:pPr>
              <w:rPr>
                <w:rFonts w:ascii="Arial" w:hAnsi="Arial" w:cs="Arial"/>
                <w:sz w:val="22"/>
                <w:szCs w:val="22"/>
              </w:rPr>
            </w:pPr>
            <w:r w:rsidRPr="00FA1D39">
              <w:rPr>
                <w:rFonts w:ascii="Arial" w:hAnsi="Arial" w:cs="Arial"/>
                <w:sz w:val="22"/>
                <w:szCs w:val="22"/>
              </w:rPr>
              <w:tab/>
              <w:t>vs.</w:t>
            </w:r>
          </w:p>
          <w:p w14:paraId="6CE7777C" w14:textId="0EAB8531" w:rsidR="002D732C" w:rsidRPr="00FA1D39" w:rsidRDefault="004E414B">
            <w:pPr>
              <w:rPr>
                <w:rFonts w:ascii="Arial" w:hAnsi="Arial" w:cs="Arial"/>
                <w:sz w:val="22"/>
                <w:szCs w:val="22"/>
              </w:rPr>
            </w:pPr>
            <w:r w:rsidRPr="00FA1D39">
              <w:rPr>
                <w:rFonts w:ascii="Arial" w:hAnsi="Arial" w:cs="Arial"/>
                <w:sz w:val="22"/>
                <w:szCs w:val="22"/>
              </w:rPr>
              <w:fldChar w:fldCharType="begin">
                <w:ffData>
                  <w:name w:val="Text10"/>
                  <w:enabled/>
                  <w:calcOnExit w:val="0"/>
                  <w:textInput/>
                </w:ffData>
              </w:fldChar>
            </w:r>
            <w:bookmarkStart w:id="16" w:name="Text10"/>
            <w:r w:rsidRPr="00FA1D39">
              <w:rPr>
                <w:rFonts w:ascii="Arial" w:hAnsi="Arial" w:cs="Arial"/>
                <w:sz w:val="22"/>
                <w:szCs w:val="22"/>
              </w:rPr>
              <w:instrText xml:space="preserve"> FORMTEXT </w:instrText>
            </w:r>
            <w:r w:rsidRPr="00FA1D39">
              <w:rPr>
                <w:rFonts w:ascii="Arial" w:hAnsi="Arial" w:cs="Arial"/>
                <w:sz w:val="22"/>
                <w:szCs w:val="22"/>
              </w:rPr>
            </w:r>
            <w:r w:rsidRPr="00FA1D39">
              <w:rPr>
                <w:rFonts w:ascii="Arial" w:hAnsi="Arial" w:cs="Arial"/>
                <w:sz w:val="22"/>
                <w:szCs w:val="22"/>
              </w:rPr>
              <w:fldChar w:fldCharType="separate"/>
            </w:r>
            <w:r w:rsidRPr="00FA1D39">
              <w:rPr>
                <w:rFonts w:ascii="Arial" w:hAnsi="Arial" w:cs="Arial"/>
                <w:noProof/>
                <w:sz w:val="22"/>
                <w:szCs w:val="22"/>
              </w:rPr>
              <w:t> </w:t>
            </w:r>
            <w:r w:rsidRPr="00FA1D39">
              <w:rPr>
                <w:rFonts w:ascii="Arial" w:hAnsi="Arial" w:cs="Arial"/>
                <w:noProof/>
                <w:sz w:val="22"/>
                <w:szCs w:val="22"/>
              </w:rPr>
              <w:t> </w:t>
            </w:r>
            <w:r w:rsidRPr="00FA1D39">
              <w:rPr>
                <w:rFonts w:ascii="Arial" w:hAnsi="Arial" w:cs="Arial"/>
                <w:noProof/>
                <w:sz w:val="22"/>
                <w:szCs w:val="22"/>
              </w:rPr>
              <w:t> </w:t>
            </w:r>
            <w:r w:rsidRPr="00FA1D39">
              <w:rPr>
                <w:rFonts w:ascii="Arial" w:hAnsi="Arial" w:cs="Arial"/>
                <w:noProof/>
                <w:sz w:val="22"/>
                <w:szCs w:val="22"/>
              </w:rPr>
              <w:t> </w:t>
            </w:r>
            <w:r w:rsidRPr="00FA1D39">
              <w:rPr>
                <w:rFonts w:ascii="Arial" w:hAnsi="Arial" w:cs="Arial"/>
                <w:noProof/>
                <w:sz w:val="22"/>
                <w:szCs w:val="22"/>
              </w:rPr>
              <w:t> </w:t>
            </w:r>
            <w:r w:rsidRPr="00FA1D39">
              <w:rPr>
                <w:rFonts w:ascii="Arial" w:hAnsi="Arial" w:cs="Arial"/>
                <w:sz w:val="22"/>
                <w:szCs w:val="22"/>
              </w:rPr>
              <w:fldChar w:fldCharType="end"/>
            </w:r>
            <w:bookmarkEnd w:id="16"/>
            <w:r w:rsidR="002D732C" w:rsidRPr="00FA1D39">
              <w:rPr>
                <w:rFonts w:ascii="Arial" w:hAnsi="Arial" w:cs="Arial"/>
                <w:sz w:val="22"/>
                <w:szCs w:val="22"/>
              </w:rPr>
              <w:t>,</w:t>
            </w:r>
          </w:p>
          <w:p w14:paraId="6CE7777D" w14:textId="77777777" w:rsidR="002D732C" w:rsidRPr="00FA1D39" w:rsidRDefault="002D732C">
            <w:pPr>
              <w:rPr>
                <w:rFonts w:ascii="Arial" w:hAnsi="Arial" w:cs="Arial"/>
                <w:sz w:val="22"/>
                <w:szCs w:val="22"/>
              </w:rPr>
            </w:pPr>
            <w:r w:rsidRPr="00FA1D39">
              <w:rPr>
                <w:rFonts w:ascii="Arial" w:hAnsi="Arial" w:cs="Arial"/>
                <w:sz w:val="22"/>
                <w:szCs w:val="22"/>
              </w:rPr>
              <w:tab/>
            </w:r>
            <w:r w:rsidRPr="00FA1D39">
              <w:rPr>
                <w:rFonts w:ascii="Arial" w:hAnsi="Arial" w:cs="Arial"/>
                <w:sz w:val="22"/>
                <w:szCs w:val="22"/>
              </w:rPr>
              <w:tab/>
              <w:t>Defendant</w:t>
            </w:r>
          </w:p>
        </w:tc>
        <w:tc>
          <w:tcPr>
            <w:tcW w:w="276" w:type="dxa"/>
          </w:tcPr>
          <w:p w14:paraId="6CE7777E" w14:textId="77777777" w:rsidR="002D732C" w:rsidRPr="00FA1D39" w:rsidRDefault="002D732C">
            <w:pPr>
              <w:pStyle w:val="SingleSpacing"/>
              <w:rPr>
                <w:rFonts w:ascii="Arial" w:hAnsi="Arial" w:cs="Arial"/>
                <w:sz w:val="22"/>
                <w:szCs w:val="22"/>
              </w:rPr>
            </w:pPr>
            <w:r w:rsidRPr="00FA1D39">
              <w:rPr>
                <w:rFonts w:ascii="Arial" w:hAnsi="Arial" w:cs="Arial"/>
                <w:sz w:val="22"/>
                <w:szCs w:val="22"/>
              </w:rPr>
              <w:t>)</w:t>
            </w:r>
          </w:p>
          <w:p w14:paraId="6CE7777F" w14:textId="77777777" w:rsidR="002D732C" w:rsidRPr="00FA1D39" w:rsidRDefault="002D732C">
            <w:pPr>
              <w:pStyle w:val="SingleSpacing"/>
              <w:rPr>
                <w:rFonts w:ascii="Arial" w:hAnsi="Arial" w:cs="Arial"/>
                <w:sz w:val="22"/>
                <w:szCs w:val="22"/>
              </w:rPr>
            </w:pPr>
            <w:r w:rsidRPr="00FA1D39">
              <w:rPr>
                <w:rFonts w:ascii="Arial" w:hAnsi="Arial" w:cs="Arial"/>
                <w:sz w:val="22"/>
                <w:szCs w:val="22"/>
              </w:rPr>
              <w:t>)</w:t>
            </w:r>
          </w:p>
          <w:p w14:paraId="6CE77780" w14:textId="77777777" w:rsidR="002D732C" w:rsidRPr="00FA1D39" w:rsidRDefault="002D732C">
            <w:pPr>
              <w:pStyle w:val="SingleSpacing"/>
              <w:rPr>
                <w:rFonts w:ascii="Arial" w:hAnsi="Arial" w:cs="Arial"/>
                <w:sz w:val="22"/>
                <w:szCs w:val="22"/>
              </w:rPr>
            </w:pPr>
            <w:r w:rsidRPr="00FA1D39">
              <w:rPr>
                <w:rFonts w:ascii="Arial" w:hAnsi="Arial" w:cs="Arial"/>
                <w:sz w:val="22"/>
                <w:szCs w:val="22"/>
              </w:rPr>
              <w:t>)</w:t>
            </w:r>
          </w:p>
          <w:p w14:paraId="6CE77781" w14:textId="77777777" w:rsidR="002D732C" w:rsidRPr="00FA1D39" w:rsidRDefault="002D732C">
            <w:pPr>
              <w:pStyle w:val="SingleSpacing"/>
              <w:rPr>
                <w:rFonts w:ascii="Arial" w:hAnsi="Arial" w:cs="Arial"/>
                <w:sz w:val="22"/>
                <w:szCs w:val="22"/>
              </w:rPr>
            </w:pPr>
            <w:r w:rsidRPr="00FA1D39">
              <w:rPr>
                <w:rFonts w:ascii="Arial" w:hAnsi="Arial" w:cs="Arial"/>
                <w:sz w:val="22"/>
                <w:szCs w:val="22"/>
              </w:rPr>
              <w:t>)</w:t>
            </w:r>
          </w:p>
          <w:p w14:paraId="6CE77782" w14:textId="77777777" w:rsidR="002D732C" w:rsidRPr="00FA1D39" w:rsidRDefault="002D732C">
            <w:pPr>
              <w:pStyle w:val="SingleSpacing"/>
              <w:rPr>
                <w:rFonts w:ascii="Arial" w:hAnsi="Arial" w:cs="Arial"/>
                <w:sz w:val="22"/>
                <w:szCs w:val="22"/>
              </w:rPr>
            </w:pPr>
            <w:r w:rsidRPr="00FA1D39">
              <w:rPr>
                <w:rFonts w:ascii="Arial" w:hAnsi="Arial" w:cs="Arial"/>
                <w:sz w:val="22"/>
                <w:szCs w:val="22"/>
              </w:rPr>
              <w:t>)</w:t>
            </w:r>
          </w:p>
          <w:p w14:paraId="6CE77783" w14:textId="77777777" w:rsidR="002D732C" w:rsidRPr="00FA1D39" w:rsidRDefault="002D732C">
            <w:pPr>
              <w:pStyle w:val="SingleSpacing"/>
              <w:rPr>
                <w:rFonts w:ascii="Arial" w:hAnsi="Arial" w:cs="Arial"/>
                <w:sz w:val="22"/>
                <w:szCs w:val="22"/>
              </w:rPr>
            </w:pPr>
            <w:r w:rsidRPr="00FA1D39">
              <w:rPr>
                <w:rFonts w:ascii="Arial" w:hAnsi="Arial" w:cs="Arial"/>
                <w:sz w:val="22"/>
                <w:szCs w:val="22"/>
              </w:rPr>
              <w:t>)</w:t>
            </w:r>
          </w:p>
          <w:p w14:paraId="6CE77784" w14:textId="77777777" w:rsidR="002D732C" w:rsidRPr="00FA1D39" w:rsidRDefault="002D732C">
            <w:pPr>
              <w:pStyle w:val="SingleSpacing"/>
              <w:rPr>
                <w:rFonts w:ascii="Arial" w:hAnsi="Arial" w:cs="Arial"/>
                <w:sz w:val="22"/>
                <w:szCs w:val="22"/>
              </w:rPr>
            </w:pPr>
            <w:r w:rsidRPr="00FA1D39">
              <w:rPr>
                <w:rFonts w:ascii="Arial" w:hAnsi="Arial" w:cs="Arial"/>
                <w:sz w:val="22"/>
                <w:szCs w:val="22"/>
              </w:rPr>
              <w:t>)</w:t>
            </w:r>
          </w:p>
          <w:p w14:paraId="6CE77785" w14:textId="77777777" w:rsidR="002D732C" w:rsidRPr="00FA1D39" w:rsidRDefault="002D732C">
            <w:pPr>
              <w:pStyle w:val="SingleSpacing"/>
              <w:rPr>
                <w:rFonts w:ascii="Arial" w:hAnsi="Arial" w:cs="Arial"/>
                <w:sz w:val="22"/>
                <w:szCs w:val="22"/>
              </w:rPr>
            </w:pPr>
            <w:r w:rsidRPr="00FA1D39">
              <w:rPr>
                <w:rFonts w:ascii="Arial" w:hAnsi="Arial" w:cs="Arial"/>
                <w:sz w:val="22"/>
                <w:szCs w:val="22"/>
              </w:rPr>
              <w:t>)</w:t>
            </w:r>
          </w:p>
          <w:p w14:paraId="6CE77786" w14:textId="77777777" w:rsidR="002D732C" w:rsidRPr="00FA1D39" w:rsidRDefault="002D732C">
            <w:pPr>
              <w:pStyle w:val="SingleSpacing"/>
              <w:rPr>
                <w:rFonts w:ascii="Arial" w:hAnsi="Arial" w:cs="Arial"/>
                <w:sz w:val="22"/>
                <w:szCs w:val="22"/>
              </w:rPr>
            </w:pPr>
            <w:r w:rsidRPr="00FA1D39">
              <w:rPr>
                <w:rFonts w:ascii="Arial" w:hAnsi="Arial" w:cs="Arial"/>
                <w:sz w:val="22"/>
                <w:szCs w:val="22"/>
              </w:rPr>
              <w:t>)</w:t>
            </w:r>
          </w:p>
          <w:p w14:paraId="6CE77787" w14:textId="77777777" w:rsidR="002D732C" w:rsidRPr="00FA1D39" w:rsidRDefault="002D732C">
            <w:pPr>
              <w:pStyle w:val="SingleSpacing"/>
              <w:rPr>
                <w:rFonts w:ascii="Arial" w:hAnsi="Arial" w:cs="Arial"/>
                <w:sz w:val="22"/>
                <w:szCs w:val="22"/>
              </w:rPr>
            </w:pPr>
            <w:r w:rsidRPr="00FA1D39">
              <w:rPr>
                <w:rFonts w:ascii="Arial" w:hAnsi="Arial" w:cs="Arial"/>
                <w:sz w:val="22"/>
                <w:szCs w:val="22"/>
              </w:rPr>
              <w:t>)</w:t>
            </w:r>
          </w:p>
        </w:tc>
        <w:tc>
          <w:tcPr>
            <w:tcW w:w="4542" w:type="dxa"/>
          </w:tcPr>
          <w:p w14:paraId="6CE77788" w14:textId="2C8C7F9E" w:rsidR="002D732C" w:rsidRPr="00FA1D39" w:rsidRDefault="002D732C">
            <w:pPr>
              <w:pStyle w:val="SingleSpacing"/>
              <w:rPr>
                <w:rFonts w:ascii="Arial" w:hAnsi="Arial" w:cs="Arial"/>
                <w:sz w:val="22"/>
                <w:szCs w:val="22"/>
              </w:rPr>
            </w:pPr>
            <w:r w:rsidRPr="00FA1D39">
              <w:rPr>
                <w:rFonts w:ascii="Arial" w:hAnsi="Arial" w:cs="Arial"/>
                <w:sz w:val="22"/>
                <w:szCs w:val="22"/>
              </w:rPr>
              <w:t xml:space="preserve">Case No.: </w:t>
            </w:r>
            <w:r w:rsidR="004E414B" w:rsidRPr="00FA1D39">
              <w:rPr>
                <w:rFonts w:ascii="Arial" w:hAnsi="Arial" w:cs="Arial"/>
                <w:sz w:val="22"/>
                <w:szCs w:val="22"/>
              </w:rPr>
              <w:fldChar w:fldCharType="begin">
                <w:ffData>
                  <w:name w:val="Text11"/>
                  <w:enabled/>
                  <w:calcOnExit w:val="0"/>
                  <w:textInput/>
                </w:ffData>
              </w:fldChar>
            </w:r>
            <w:bookmarkStart w:id="17" w:name="Text11"/>
            <w:r w:rsidR="004E414B" w:rsidRPr="00FA1D39">
              <w:rPr>
                <w:rFonts w:ascii="Arial" w:hAnsi="Arial" w:cs="Arial"/>
                <w:sz w:val="22"/>
                <w:szCs w:val="22"/>
              </w:rPr>
              <w:instrText xml:space="preserve"> FORMTEXT </w:instrText>
            </w:r>
            <w:r w:rsidR="004E414B" w:rsidRPr="00FA1D39">
              <w:rPr>
                <w:rFonts w:ascii="Arial" w:hAnsi="Arial" w:cs="Arial"/>
                <w:sz w:val="22"/>
                <w:szCs w:val="22"/>
              </w:rPr>
            </w:r>
            <w:r w:rsidR="004E414B" w:rsidRPr="00FA1D39">
              <w:rPr>
                <w:rFonts w:ascii="Arial" w:hAnsi="Arial" w:cs="Arial"/>
                <w:sz w:val="22"/>
                <w:szCs w:val="22"/>
              </w:rPr>
              <w:fldChar w:fldCharType="separate"/>
            </w:r>
            <w:r w:rsidR="004E414B" w:rsidRPr="00FA1D39">
              <w:rPr>
                <w:rFonts w:ascii="Arial" w:hAnsi="Arial" w:cs="Arial"/>
                <w:noProof/>
                <w:sz w:val="22"/>
                <w:szCs w:val="22"/>
              </w:rPr>
              <w:t> </w:t>
            </w:r>
            <w:r w:rsidR="004E414B" w:rsidRPr="00FA1D39">
              <w:rPr>
                <w:rFonts w:ascii="Arial" w:hAnsi="Arial" w:cs="Arial"/>
                <w:noProof/>
                <w:sz w:val="22"/>
                <w:szCs w:val="22"/>
              </w:rPr>
              <w:t> </w:t>
            </w:r>
            <w:r w:rsidR="004E414B" w:rsidRPr="00FA1D39">
              <w:rPr>
                <w:rFonts w:ascii="Arial" w:hAnsi="Arial" w:cs="Arial"/>
                <w:noProof/>
                <w:sz w:val="22"/>
                <w:szCs w:val="22"/>
              </w:rPr>
              <w:t> </w:t>
            </w:r>
            <w:r w:rsidR="004E414B" w:rsidRPr="00FA1D39">
              <w:rPr>
                <w:rFonts w:ascii="Arial" w:hAnsi="Arial" w:cs="Arial"/>
                <w:noProof/>
                <w:sz w:val="22"/>
                <w:szCs w:val="22"/>
              </w:rPr>
              <w:t> </w:t>
            </w:r>
            <w:r w:rsidR="004E414B" w:rsidRPr="00FA1D39">
              <w:rPr>
                <w:rFonts w:ascii="Arial" w:hAnsi="Arial" w:cs="Arial"/>
                <w:noProof/>
                <w:sz w:val="22"/>
                <w:szCs w:val="22"/>
              </w:rPr>
              <w:t> </w:t>
            </w:r>
            <w:r w:rsidR="004E414B" w:rsidRPr="00FA1D39">
              <w:rPr>
                <w:rFonts w:ascii="Arial" w:hAnsi="Arial" w:cs="Arial"/>
                <w:sz w:val="22"/>
                <w:szCs w:val="22"/>
              </w:rPr>
              <w:fldChar w:fldCharType="end"/>
            </w:r>
            <w:bookmarkEnd w:id="17"/>
          </w:p>
          <w:p w14:paraId="6CE77789" w14:textId="77777777" w:rsidR="002D732C" w:rsidRPr="00FA1D39" w:rsidRDefault="002D732C">
            <w:pPr>
              <w:pStyle w:val="SingleSpacing"/>
              <w:rPr>
                <w:rFonts w:ascii="Arial" w:hAnsi="Arial" w:cs="Arial"/>
                <w:sz w:val="22"/>
                <w:szCs w:val="22"/>
              </w:rPr>
            </w:pPr>
          </w:p>
          <w:p w14:paraId="6CE7778A" w14:textId="73C15B37" w:rsidR="002D732C" w:rsidRPr="00FA1D39" w:rsidRDefault="002D732C" w:rsidP="004E414B">
            <w:pPr>
              <w:pStyle w:val="SingleSpacing"/>
              <w:rPr>
                <w:rFonts w:ascii="Arial" w:hAnsi="Arial" w:cs="Arial"/>
                <w:sz w:val="22"/>
                <w:szCs w:val="22"/>
              </w:rPr>
            </w:pPr>
            <w:r w:rsidRPr="00FA1D39">
              <w:rPr>
                <w:rFonts w:ascii="Arial" w:hAnsi="Arial" w:cs="Arial"/>
                <w:spacing w:val="-3"/>
                <w:sz w:val="22"/>
                <w:szCs w:val="22"/>
              </w:rPr>
              <w:t xml:space="preserve">ORDER </w:t>
            </w:r>
            <w:r w:rsidR="004E414B" w:rsidRPr="00FA1D39">
              <w:rPr>
                <w:rFonts w:ascii="Arial" w:hAnsi="Arial" w:cs="Arial"/>
                <w:spacing w:val="-3"/>
                <w:sz w:val="22"/>
                <w:szCs w:val="22"/>
              </w:rPr>
              <w:t>DIRECTING SPECIAL SEX OFFENDER SENTENCING ALTERNATIVE ORDER</w:t>
            </w:r>
          </w:p>
        </w:tc>
      </w:tr>
    </w:tbl>
    <w:p w14:paraId="6CE7778C" w14:textId="7E87D891" w:rsidR="002D732C" w:rsidRPr="00FA1D39" w:rsidRDefault="002D732C" w:rsidP="00023013">
      <w:pPr>
        <w:tabs>
          <w:tab w:val="left" w:pos="-720"/>
        </w:tabs>
        <w:suppressAutoHyphens/>
        <w:spacing w:line="480" w:lineRule="atLeast"/>
        <w:jc w:val="both"/>
        <w:rPr>
          <w:rFonts w:ascii="Arial" w:hAnsi="Arial" w:cs="Arial"/>
          <w:spacing w:val="-3"/>
          <w:sz w:val="22"/>
          <w:szCs w:val="22"/>
        </w:rPr>
      </w:pPr>
      <w:r w:rsidRPr="00FA1D39">
        <w:rPr>
          <w:rFonts w:ascii="Arial" w:hAnsi="Arial" w:cs="Arial"/>
          <w:b/>
          <w:bCs/>
          <w:spacing w:val="-3"/>
          <w:sz w:val="22"/>
          <w:szCs w:val="22"/>
        </w:rPr>
        <w:tab/>
        <w:t xml:space="preserve">THIS MATTER </w:t>
      </w:r>
      <w:r w:rsidRPr="00FA1D39">
        <w:rPr>
          <w:rFonts w:ascii="Arial" w:hAnsi="Arial" w:cs="Arial"/>
          <w:spacing w:val="-3"/>
          <w:sz w:val="22"/>
          <w:szCs w:val="22"/>
        </w:rPr>
        <w:t xml:space="preserve">having come on regularly before the above-entitled Court and the Court having reviewed the records and files contained herein and the Motion and declaration of </w:t>
      </w:r>
      <w:r w:rsidR="00023013" w:rsidRPr="00FA1D39">
        <w:rPr>
          <w:rFonts w:ascii="Arial" w:hAnsi="Arial" w:cs="Arial"/>
          <w:spacing w:val="-3"/>
          <w:sz w:val="22"/>
          <w:szCs w:val="22"/>
        </w:rPr>
        <w:fldChar w:fldCharType="begin">
          <w:ffData>
            <w:name w:val="Text13"/>
            <w:enabled/>
            <w:calcOnExit w:val="0"/>
            <w:textInput/>
          </w:ffData>
        </w:fldChar>
      </w:r>
      <w:bookmarkStart w:id="18" w:name="Text13"/>
      <w:r w:rsidR="00023013" w:rsidRPr="00FA1D39">
        <w:rPr>
          <w:rFonts w:ascii="Arial" w:hAnsi="Arial" w:cs="Arial"/>
          <w:spacing w:val="-3"/>
          <w:sz w:val="22"/>
          <w:szCs w:val="22"/>
        </w:rPr>
        <w:instrText xml:space="preserve"> FORMTEXT </w:instrText>
      </w:r>
      <w:r w:rsidR="00023013" w:rsidRPr="00FA1D39">
        <w:rPr>
          <w:rFonts w:ascii="Arial" w:hAnsi="Arial" w:cs="Arial"/>
          <w:spacing w:val="-3"/>
          <w:sz w:val="22"/>
          <w:szCs w:val="22"/>
        </w:rPr>
      </w:r>
      <w:r w:rsidR="00023013" w:rsidRPr="00FA1D39">
        <w:rPr>
          <w:rFonts w:ascii="Arial" w:hAnsi="Arial" w:cs="Arial"/>
          <w:spacing w:val="-3"/>
          <w:sz w:val="22"/>
          <w:szCs w:val="22"/>
        </w:rPr>
        <w:fldChar w:fldCharType="separate"/>
      </w:r>
      <w:r w:rsidR="00023013" w:rsidRPr="00FA1D39">
        <w:rPr>
          <w:rFonts w:ascii="Arial" w:hAnsi="Arial" w:cs="Arial"/>
          <w:noProof/>
          <w:spacing w:val="-3"/>
          <w:sz w:val="22"/>
          <w:szCs w:val="22"/>
        </w:rPr>
        <w:t> </w:t>
      </w:r>
      <w:r w:rsidR="00023013" w:rsidRPr="00FA1D39">
        <w:rPr>
          <w:rFonts w:ascii="Arial" w:hAnsi="Arial" w:cs="Arial"/>
          <w:noProof/>
          <w:spacing w:val="-3"/>
          <w:sz w:val="22"/>
          <w:szCs w:val="22"/>
        </w:rPr>
        <w:t> </w:t>
      </w:r>
      <w:r w:rsidR="00023013" w:rsidRPr="00FA1D39">
        <w:rPr>
          <w:rFonts w:ascii="Arial" w:hAnsi="Arial" w:cs="Arial"/>
          <w:noProof/>
          <w:spacing w:val="-3"/>
          <w:sz w:val="22"/>
          <w:szCs w:val="22"/>
        </w:rPr>
        <w:t> </w:t>
      </w:r>
      <w:r w:rsidR="00023013" w:rsidRPr="00FA1D39">
        <w:rPr>
          <w:rFonts w:ascii="Arial" w:hAnsi="Arial" w:cs="Arial"/>
          <w:noProof/>
          <w:spacing w:val="-3"/>
          <w:sz w:val="22"/>
          <w:szCs w:val="22"/>
        </w:rPr>
        <w:t> </w:t>
      </w:r>
      <w:r w:rsidR="00023013" w:rsidRPr="00FA1D39">
        <w:rPr>
          <w:rFonts w:ascii="Arial" w:hAnsi="Arial" w:cs="Arial"/>
          <w:noProof/>
          <w:spacing w:val="-3"/>
          <w:sz w:val="22"/>
          <w:szCs w:val="22"/>
        </w:rPr>
        <w:t> </w:t>
      </w:r>
      <w:r w:rsidR="00023013" w:rsidRPr="00FA1D39">
        <w:rPr>
          <w:rFonts w:ascii="Arial" w:hAnsi="Arial" w:cs="Arial"/>
          <w:spacing w:val="-3"/>
          <w:sz w:val="22"/>
          <w:szCs w:val="22"/>
        </w:rPr>
        <w:fldChar w:fldCharType="end"/>
      </w:r>
      <w:bookmarkEnd w:id="18"/>
      <w:r w:rsidR="004D1E30" w:rsidRPr="00FA1D39">
        <w:rPr>
          <w:rFonts w:ascii="Arial" w:hAnsi="Arial" w:cs="Arial"/>
          <w:spacing w:val="-3"/>
          <w:sz w:val="22"/>
          <w:szCs w:val="22"/>
        </w:rPr>
        <w:t>, a</w:t>
      </w:r>
      <w:r w:rsidRPr="00FA1D39">
        <w:rPr>
          <w:rFonts w:ascii="Arial" w:hAnsi="Arial" w:cs="Arial"/>
          <w:spacing w:val="-3"/>
          <w:sz w:val="22"/>
          <w:szCs w:val="22"/>
        </w:rPr>
        <w:t>ttorney for Defendant, now therefore it is hereby,</w:t>
      </w:r>
    </w:p>
    <w:p w14:paraId="6CE7778D" w14:textId="0C7A6239" w:rsidR="002D732C" w:rsidRPr="00FA1D39" w:rsidRDefault="002D732C" w:rsidP="00023013">
      <w:pPr>
        <w:tabs>
          <w:tab w:val="left" w:pos="-720"/>
        </w:tabs>
        <w:suppressAutoHyphens/>
        <w:spacing w:line="480" w:lineRule="atLeast"/>
        <w:jc w:val="both"/>
        <w:rPr>
          <w:rFonts w:ascii="Arial" w:hAnsi="Arial" w:cs="Arial"/>
          <w:spacing w:val="-3"/>
          <w:sz w:val="22"/>
          <w:szCs w:val="22"/>
        </w:rPr>
      </w:pPr>
      <w:r w:rsidRPr="00FA1D39">
        <w:rPr>
          <w:rFonts w:ascii="Arial" w:hAnsi="Arial" w:cs="Arial"/>
          <w:spacing w:val="-3"/>
          <w:sz w:val="22"/>
          <w:szCs w:val="22"/>
        </w:rPr>
        <w:tab/>
      </w:r>
      <w:r w:rsidRPr="00FA1D39">
        <w:rPr>
          <w:rFonts w:ascii="Arial" w:hAnsi="Arial" w:cs="Arial"/>
          <w:b/>
          <w:bCs/>
          <w:spacing w:val="-3"/>
          <w:sz w:val="22"/>
          <w:szCs w:val="22"/>
        </w:rPr>
        <w:t xml:space="preserve">ORDERED, ADJUDGED AND DECREED </w:t>
      </w:r>
      <w:r w:rsidR="00023013" w:rsidRPr="00FA1D39">
        <w:rPr>
          <w:rFonts w:ascii="Arial" w:hAnsi="Arial" w:cs="Arial"/>
          <w:spacing w:val="-3"/>
          <w:sz w:val="22"/>
          <w:szCs w:val="22"/>
        </w:rPr>
        <w:t>that the defendant is presumptively eligible for the Special Sex Offender Sentencing Alternative and an examination of the defendant, to determine his/her amenability to treatment shall be conducted</w:t>
      </w:r>
      <w:r w:rsidR="004D1E30" w:rsidRPr="00FA1D39">
        <w:rPr>
          <w:rFonts w:ascii="Arial" w:hAnsi="Arial" w:cs="Arial"/>
          <w:spacing w:val="-3"/>
          <w:sz w:val="22"/>
          <w:szCs w:val="22"/>
        </w:rPr>
        <w:t>.</w:t>
      </w:r>
      <w:r w:rsidR="00023013" w:rsidRPr="00FA1D39">
        <w:rPr>
          <w:rFonts w:ascii="Arial" w:hAnsi="Arial" w:cs="Arial"/>
          <w:spacing w:val="-3"/>
          <w:sz w:val="22"/>
          <w:szCs w:val="22"/>
        </w:rPr>
        <w:t xml:space="preserve">  If the defendant has been assigned a public defender or is otherwise eligible for services to support his/her defense at public expense pursuant to CrR 3.1(f), then the examination </w:t>
      </w:r>
      <w:r w:rsidR="009D4410" w:rsidRPr="00FA1D39">
        <w:rPr>
          <w:rFonts w:ascii="Arial" w:hAnsi="Arial" w:cs="Arial"/>
          <w:spacing w:val="-3"/>
          <w:sz w:val="22"/>
          <w:szCs w:val="22"/>
        </w:rPr>
        <w:t xml:space="preserve">may be provided at public expense pursuant to policies and protocols observed by the Benton </w:t>
      </w:r>
      <w:r w:rsidR="00380C6F">
        <w:rPr>
          <w:rFonts w:ascii="Arial" w:hAnsi="Arial" w:cs="Arial"/>
          <w:spacing w:val="-3"/>
          <w:sz w:val="22"/>
          <w:szCs w:val="22"/>
        </w:rPr>
        <w:t>County</w:t>
      </w:r>
      <w:bookmarkStart w:id="19" w:name="_GoBack"/>
      <w:bookmarkEnd w:id="19"/>
      <w:r w:rsidR="009D4410" w:rsidRPr="00FA1D39">
        <w:rPr>
          <w:rFonts w:ascii="Arial" w:hAnsi="Arial" w:cs="Arial"/>
          <w:spacing w:val="-3"/>
          <w:sz w:val="22"/>
          <w:szCs w:val="22"/>
        </w:rPr>
        <w:t xml:space="preserve"> Office of Public Defense.  </w:t>
      </w:r>
    </w:p>
    <w:p w14:paraId="4B97673E" w14:textId="7C4F4D04" w:rsidR="009D4410" w:rsidRPr="00FA1D39" w:rsidRDefault="009D4410" w:rsidP="00023013">
      <w:pPr>
        <w:tabs>
          <w:tab w:val="left" w:pos="-720"/>
        </w:tabs>
        <w:suppressAutoHyphens/>
        <w:spacing w:line="480" w:lineRule="atLeast"/>
        <w:jc w:val="both"/>
        <w:rPr>
          <w:rFonts w:ascii="Arial" w:hAnsi="Arial" w:cs="Arial"/>
          <w:sz w:val="22"/>
          <w:szCs w:val="22"/>
        </w:rPr>
      </w:pPr>
      <w:r w:rsidRPr="00FA1D39">
        <w:rPr>
          <w:rFonts w:ascii="Arial" w:hAnsi="Arial" w:cs="Arial"/>
          <w:spacing w:val="-3"/>
          <w:sz w:val="22"/>
          <w:szCs w:val="22"/>
        </w:rPr>
        <w:tab/>
        <w:t>At a minimum, the report of the examination shall include everything required by RCW 9.94A.670(3)(a) and (b) and true copy of the examination report shall be furnished to the Court and to the parties.</w:t>
      </w:r>
    </w:p>
    <w:p w14:paraId="6CE7778F" w14:textId="345894EB" w:rsidR="002D732C" w:rsidRPr="00FA1D39" w:rsidRDefault="002D732C">
      <w:pPr>
        <w:tabs>
          <w:tab w:val="left" w:pos="0"/>
        </w:tabs>
        <w:suppressAutoHyphens/>
        <w:spacing w:line="480" w:lineRule="atLeast"/>
        <w:rPr>
          <w:rFonts w:ascii="Arial" w:hAnsi="Arial" w:cs="Arial"/>
          <w:spacing w:val="-3"/>
          <w:sz w:val="22"/>
          <w:szCs w:val="22"/>
        </w:rPr>
      </w:pPr>
      <w:r w:rsidRPr="00FA1D39">
        <w:rPr>
          <w:rFonts w:ascii="Arial" w:hAnsi="Arial" w:cs="Arial"/>
          <w:spacing w:val="-3"/>
          <w:sz w:val="22"/>
          <w:szCs w:val="22"/>
        </w:rPr>
        <w:tab/>
      </w:r>
      <w:r w:rsidR="00FA1D39">
        <w:rPr>
          <w:rFonts w:ascii="Arial" w:hAnsi="Arial" w:cs="Arial"/>
          <w:spacing w:val="-3"/>
          <w:sz w:val="22"/>
          <w:szCs w:val="22"/>
        </w:rPr>
        <w:tab/>
      </w:r>
      <w:r w:rsidR="00FA1D39">
        <w:rPr>
          <w:rFonts w:ascii="Arial" w:hAnsi="Arial" w:cs="Arial"/>
          <w:spacing w:val="-3"/>
          <w:sz w:val="22"/>
          <w:szCs w:val="22"/>
        </w:rPr>
        <w:tab/>
      </w:r>
      <w:r w:rsidR="00FA1D39">
        <w:rPr>
          <w:rFonts w:ascii="Arial" w:hAnsi="Arial" w:cs="Arial"/>
          <w:spacing w:val="-3"/>
          <w:sz w:val="22"/>
          <w:szCs w:val="22"/>
        </w:rPr>
        <w:tab/>
      </w:r>
      <w:r w:rsidR="00FA1D39">
        <w:rPr>
          <w:rFonts w:ascii="Arial" w:hAnsi="Arial" w:cs="Arial"/>
          <w:spacing w:val="-3"/>
          <w:sz w:val="22"/>
          <w:szCs w:val="22"/>
        </w:rPr>
        <w:tab/>
      </w:r>
      <w:r w:rsidR="00FA1D39">
        <w:rPr>
          <w:rFonts w:ascii="Arial" w:hAnsi="Arial" w:cs="Arial"/>
          <w:spacing w:val="-3"/>
          <w:sz w:val="22"/>
          <w:szCs w:val="22"/>
        </w:rPr>
        <w:tab/>
      </w:r>
      <w:r w:rsidRPr="00FA1D39">
        <w:rPr>
          <w:rFonts w:ascii="Arial" w:hAnsi="Arial" w:cs="Arial"/>
          <w:spacing w:val="-3"/>
          <w:sz w:val="22"/>
          <w:szCs w:val="22"/>
        </w:rPr>
        <w:t>DATED this _____ day of __________, 201</w:t>
      </w:r>
      <w:r w:rsidR="004D1E30" w:rsidRPr="00FA1D39">
        <w:rPr>
          <w:rFonts w:ascii="Arial" w:hAnsi="Arial" w:cs="Arial"/>
          <w:spacing w:val="-3"/>
          <w:sz w:val="22"/>
          <w:szCs w:val="22"/>
        </w:rPr>
        <w:t>4</w:t>
      </w:r>
      <w:r w:rsidRPr="00FA1D39">
        <w:rPr>
          <w:rFonts w:ascii="Arial" w:hAnsi="Arial" w:cs="Arial"/>
          <w:spacing w:val="-3"/>
          <w:sz w:val="22"/>
          <w:szCs w:val="22"/>
        </w:rPr>
        <w:t>.</w:t>
      </w:r>
    </w:p>
    <w:p w14:paraId="6CE77791" w14:textId="77777777" w:rsidR="002D732C" w:rsidRPr="00FA1D39" w:rsidRDefault="002D732C">
      <w:pPr>
        <w:tabs>
          <w:tab w:val="left" w:pos="0"/>
        </w:tabs>
        <w:suppressAutoHyphens/>
        <w:spacing w:line="480" w:lineRule="atLeast"/>
        <w:rPr>
          <w:rFonts w:ascii="Arial" w:hAnsi="Arial" w:cs="Arial"/>
          <w:spacing w:val="-3"/>
          <w:sz w:val="22"/>
          <w:szCs w:val="22"/>
        </w:rPr>
      </w:pPr>
    </w:p>
    <w:p w14:paraId="6CE77792" w14:textId="1539320D" w:rsidR="002D732C" w:rsidRPr="00FA1D39" w:rsidRDefault="00FA1D39" w:rsidP="004D1E30">
      <w:pPr>
        <w:tabs>
          <w:tab w:val="left" w:pos="0"/>
        </w:tabs>
        <w:suppressAutoHyphens/>
        <w:spacing w:line="240" w:lineRule="auto"/>
        <w:rPr>
          <w:rFonts w:ascii="Arial" w:hAnsi="Arial" w:cs="Arial"/>
          <w:spacing w:val="-3"/>
          <w:sz w:val="22"/>
          <w:szCs w:val="22"/>
        </w:rPr>
      </w:pP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sidR="002D732C" w:rsidRPr="00FA1D39">
        <w:rPr>
          <w:rFonts w:ascii="Arial" w:hAnsi="Arial" w:cs="Arial"/>
          <w:spacing w:val="-3"/>
          <w:sz w:val="22"/>
          <w:szCs w:val="22"/>
        </w:rPr>
        <w:t>__________________________________</w:t>
      </w:r>
    </w:p>
    <w:p w14:paraId="6CE77799" w14:textId="6FBAB2EE" w:rsidR="002D732C" w:rsidRPr="00FA1D39" w:rsidRDefault="00FA1D39" w:rsidP="00FA1D39">
      <w:pPr>
        <w:tabs>
          <w:tab w:val="left" w:pos="0"/>
        </w:tabs>
        <w:suppressAutoHyphens/>
        <w:spacing w:line="240" w:lineRule="auto"/>
        <w:rPr>
          <w:rFonts w:ascii="Arial" w:hAnsi="Arial" w:cs="Arial"/>
          <w:sz w:val="22"/>
          <w:szCs w:val="22"/>
        </w:rPr>
      </w:pP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t>SUPERIOR COURT JUDGE</w:t>
      </w:r>
    </w:p>
    <w:sectPr w:rsidR="002D732C" w:rsidRPr="00FA1D39">
      <w:footerReference w:type="default" r:id="rId12"/>
      <w:pgSz w:w="12240" w:h="15840" w:code="1"/>
      <w:pgMar w:top="-144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7779C" w14:textId="77777777" w:rsidR="00F21359" w:rsidRDefault="00F21359">
      <w:pPr>
        <w:spacing w:line="240" w:lineRule="auto"/>
      </w:pPr>
      <w:r>
        <w:separator/>
      </w:r>
    </w:p>
  </w:endnote>
  <w:endnote w:type="continuationSeparator" w:id="0">
    <w:p w14:paraId="6CE7779D" w14:textId="77777777" w:rsidR="00F21359" w:rsidRDefault="00F213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777A6" w14:textId="1AD404D6" w:rsidR="002D732C" w:rsidRPr="00912EE1" w:rsidRDefault="002D732C" w:rsidP="004E414B">
    <w:pPr>
      <w:pStyle w:val="Footer"/>
      <w:spacing w:line="240" w:lineRule="auto"/>
      <w:rPr>
        <w:rFonts w:ascii="Arial" w:hAnsi="Arial" w:cs="Arial"/>
      </w:rPr>
    </w:pPr>
    <w:r w:rsidRPr="00912EE1">
      <w:rPr>
        <w:rFonts w:ascii="Arial" w:hAnsi="Arial" w:cs="Arial"/>
        <w:sz w:val="18"/>
      </w:rPr>
      <w:t xml:space="preserve">Motion </w:t>
    </w:r>
    <w:r w:rsidR="00D674CE">
      <w:rPr>
        <w:rFonts w:ascii="Arial" w:hAnsi="Arial" w:cs="Arial"/>
        <w:sz w:val="18"/>
      </w:rPr>
      <w:t>for SSOSA Evaluation Order</w:t>
    </w:r>
    <w:r w:rsidRPr="00912EE1">
      <w:rPr>
        <w:rFonts w:ascii="Arial" w:hAnsi="Arial" w:cs="Arial"/>
        <w:sz w:val="18"/>
      </w:rPr>
      <w:t xml:space="preserve"> - </w:t>
    </w:r>
    <w:r w:rsidRPr="00912EE1">
      <w:rPr>
        <w:rFonts w:ascii="Arial" w:hAnsi="Arial" w:cs="Arial"/>
        <w:sz w:val="18"/>
      </w:rPr>
      <w:fldChar w:fldCharType="begin"/>
    </w:r>
    <w:r w:rsidRPr="00912EE1">
      <w:rPr>
        <w:rFonts w:ascii="Arial" w:hAnsi="Arial" w:cs="Arial"/>
        <w:sz w:val="18"/>
      </w:rPr>
      <w:instrText xml:space="preserve"> PAGE  \* MERGEFORMAT </w:instrText>
    </w:r>
    <w:r w:rsidRPr="00912EE1">
      <w:rPr>
        <w:rFonts w:ascii="Arial" w:hAnsi="Arial" w:cs="Arial"/>
        <w:sz w:val="18"/>
      </w:rPr>
      <w:fldChar w:fldCharType="separate"/>
    </w:r>
    <w:r w:rsidR="00380C6F">
      <w:rPr>
        <w:rFonts w:ascii="Arial" w:hAnsi="Arial" w:cs="Arial"/>
        <w:noProof/>
        <w:sz w:val="18"/>
      </w:rPr>
      <w:t>2</w:t>
    </w:r>
    <w:r w:rsidRPr="00912EE1">
      <w:rPr>
        <w:rFonts w:ascii="Arial" w:hAnsi="Arial" w:cs="Arial"/>
        <w:sz w:val="18"/>
      </w:rPr>
      <w:fldChar w:fldCharType="end"/>
    </w:r>
    <w:r w:rsidRPr="00912EE1">
      <w:rPr>
        <w:rFonts w:ascii="Arial" w:hAnsi="Arial" w:cs="Arial"/>
        <w:sz w:val="18"/>
      </w:rPr>
      <w:tab/>
      <w:t xml:space="preserve">                                               </w:t>
    </w:r>
    <w:r w:rsidRPr="00912EE1">
      <w:rPr>
        <w:rFonts w:ascii="Arial" w:hAnsi="Arial" w:cs="Arial"/>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777AD" w14:textId="5DF4164F" w:rsidR="002D732C" w:rsidRDefault="00FA1D39" w:rsidP="00FA1D39">
    <w:pPr>
      <w:pStyle w:val="Footer"/>
      <w:spacing w:line="240" w:lineRule="auto"/>
    </w:pPr>
    <w:r w:rsidRPr="00912EE1">
      <w:rPr>
        <w:rFonts w:ascii="Arial" w:hAnsi="Arial" w:cs="Arial"/>
        <w:sz w:val="18"/>
      </w:rPr>
      <w:t xml:space="preserve">Motion </w:t>
    </w:r>
    <w:r>
      <w:rPr>
        <w:rFonts w:ascii="Arial" w:hAnsi="Arial" w:cs="Arial"/>
        <w:sz w:val="18"/>
      </w:rPr>
      <w:t>for SSOSA Evaluation Order</w:t>
    </w:r>
    <w:r w:rsidRPr="00912EE1">
      <w:rPr>
        <w:rFonts w:ascii="Arial" w:hAnsi="Arial" w:cs="Arial"/>
        <w:sz w:val="18"/>
      </w:rPr>
      <w:t xml:space="preserve"> - </w:t>
    </w:r>
    <w:r w:rsidRPr="00912EE1">
      <w:rPr>
        <w:rFonts w:ascii="Arial" w:hAnsi="Arial" w:cs="Arial"/>
        <w:sz w:val="18"/>
      </w:rPr>
      <w:fldChar w:fldCharType="begin"/>
    </w:r>
    <w:r w:rsidRPr="00912EE1">
      <w:rPr>
        <w:rFonts w:ascii="Arial" w:hAnsi="Arial" w:cs="Arial"/>
        <w:sz w:val="18"/>
      </w:rPr>
      <w:instrText xml:space="preserve"> PAGE  \* MERGEFORMAT </w:instrText>
    </w:r>
    <w:r w:rsidRPr="00912EE1">
      <w:rPr>
        <w:rFonts w:ascii="Arial" w:hAnsi="Arial" w:cs="Arial"/>
        <w:sz w:val="18"/>
      </w:rPr>
      <w:fldChar w:fldCharType="separate"/>
    </w:r>
    <w:r w:rsidR="00380C6F">
      <w:rPr>
        <w:rFonts w:ascii="Arial" w:hAnsi="Arial" w:cs="Arial"/>
        <w:noProof/>
        <w:sz w:val="18"/>
      </w:rPr>
      <w:t>3</w:t>
    </w:r>
    <w:r w:rsidRPr="00912EE1">
      <w:rPr>
        <w:rFonts w:ascii="Arial" w:hAnsi="Arial" w:cs="Arial"/>
        <w:sz w:val="18"/>
      </w:rPr>
      <w:fldChar w:fldCharType="end"/>
    </w:r>
    <w:r w:rsidR="002D732C">
      <w:tab/>
    </w:r>
    <w:r w:rsidR="002D732C">
      <w:tab/>
    </w:r>
  </w:p>
  <w:p w14:paraId="6CE777AE" w14:textId="77777777" w:rsidR="002D732C" w:rsidRDefault="002D732C">
    <w:pPr>
      <w:pStyle w:val="Footer"/>
      <w:spacing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7779A" w14:textId="77777777" w:rsidR="00F21359" w:rsidRDefault="00F21359">
      <w:pPr>
        <w:spacing w:line="240" w:lineRule="auto"/>
      </w:pPr>
      <w:r>
        <w:separator/>
      </w:r>
    </w:p>
  </w:footnote>
  <w:footnote w:type="continuationSeparator" w:id="0">
    <w:p w14:paraId="6CE7779B" w14:textId="77777777" w:rsidR="00F21359" w:rsidRDefault="00F2135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7779F" w14:textId="77777777" w:rsidR="002D732C" w:rsidRDefault="002D732C">
    <w:pPr>
      <w:pStyle w:val="Header"/>
    </w:pPr>
  </w:p>
  <w:p w14:paraId="6CE777A0" w14:textId="77777777" w:rsidR="002D732C" w:rsidRPr="00912EE1" w:rsidRDefault="006F460F">
    <w:pPr>
      <w:pStyle w:val="Header"/>
      <w:rPr>
        <w:rFonts w:ascii="Arial" w:hAnsi="Arial" w:cs="Arial"/>
      </w:rPr>
    </w:pPr>
    <w:r w:rsidRPr="00912EE1">
      <w:rPr>
        <w:rFonts w:ascii="Arial" w:hAnsi="Arial" w:cs="Arial"/>
        <w:noProof/>
      </w:rPr>
      <mc:AlternateContent>
        <mc:Choice Requires="wps">
          <w:drawing>
            <wp:anchor distT="0" distB="0" distL="114300" distR="114300" simplePos="0" relativeHeight="251659264" behindDoc="0" locked="0" layoutInCell="1" allowOverlap="1" wp14:anchorId="6CE777AF" wp14:editId="6CE777B0">
              <wp:simplePos x="0" y="0"/>
              <wp:positionH relativeFrom="margin">
                <wp:posOffset>-640080</wp:posOffset>
              </wp:positionH>
              <wp:positionV relativeFrom="margin">
                <wp:posOffset>0</wp:posOffset>
              </wp:positionV>
              <wp:extent cx="457200" cy="8229600"/>
              <wp:effectExtent l="0" t="0" r="1905" b="0"/>
              <wp:wrapNone/>
              <wp:docPr id="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E777B7" w14:textId="77777777" w:rsidR="002D732C" w:rsidRDefault="002D732C">
                          <w:pPr>
                            <w:jc w:val="right"/>
                          </w:pPr>
                          <w:r>
                            <w:t>1</w:t>
                          </w:r>
                        </w:p>
                        <w:p w14:paraId="6CE777B8" w14:textId="77777777" w:rsidR="002D732C" w:rsidRDefault="002D732C">
                          <w:pPr>
                            <w:jc w:val="right"/>
                          </w:pPr>
                          <w:r>
                            <w:t>2</w:t>
                          </w:r>
                        </w:p>
                        <w:p w14:paraId="6CE777B9" w14:textId="77777777" w:rsidR="002D732C" w:rsidRDefault="002D732C">
                          <w:pPr>
                            <w:jc w:val="right"/>
                          </w:pPr>
                          <w:r>
                            <w:t>3</w:t>
                          </w:r>
                        </w:p>
                        <w:p w14:paraId="6CE777BA" w14:textId="77777777" w:rsidR="002D732C" w:rsidRDefault="002D732C">
                          <w:pPr>
                            <w:jc w:val="right"/>
                          </w:pPr>
                          <w:r>
                            <w:t>4</w:t>
                          </w:r>
                        </w:p>
                        <w:p w14:paraId="6CE777BB" w14:textId="77777777" w:rsidR="002D732C" w:rsidRDefault="002D732C">
                          <w:pPr>
                            <w:jc w:val="right"/>
                          </w:pPr>
                          <w:r>
                            <w:t>5</w:t>
                          </w:r>
                        </w:p>
                        <w:p w14:paraId="6CE777BC" w14:textId="77777777" w:rsidR="002D732C" w:rsidRDefault="002D732C">
                          <w:pPr>
                            <w:jc w:val="right"/>
                          </w:pPr>
                          <w:r>
                            <w:t>6</w:t>
                          </w:r>
                        </w:p>
                        <w:p w14:paraId="6CE777BD" w14:textId="77777777" w:rsidR="002D732C" w:rsidRDefault="002D732C">
                          <w:pPr>
                            <w:jc w:val="right"/>
                          </w:pPr>
                          <w:r>
                            <w:t>7</w:t>
                          </w:r>
                        </w:p>
                        <w:p w14:paraId="6CE777BE" w14:textId="77777777" w:rsidR="002D732C" w:rsidRDefault="002D732C">
                          <w:pPr>
                            <w:jc w:val="right"/>
                          </w:pPr>
                          <w:r>
                            <w:t>8</w:t>
                          </w:r>
                        </w:p>
                        <w:p w14:paraId="6CE777BF" w14:textId="77777777" w:rsidR="002D732C" w:rsidRDefault="002D732C">
                          <w:pPr>
                            <w:jc w:val="right"/>
                          </w:pPr>
                          <w:r>
                            <w:t>9</w:t>
                          </w:r>
                        </w:p>
                        <w:p w14:paraId="6CE777C0" w14:textId="77777777" w:rsidR="002D732C" w:rsidRDefault="002D732C">
                          <w:pPr>
                            <w:jc w:val="right"/>
                          </w:pPr>
                          <w:r>
                            <w:t>10</w:t>
                          </w:r>
                        </w:p>
                        <w:p w14:paraId="6CE777C1" w14:textId="77777777" w:rsidR="002D732C" w:rsidRDefault="002D732C">
                          <w:pPr>
                            <w:jc w:val="right"/>
                          </w:pPr>
                          <w:r>
                            <w:t>11</w:t>
                          </w:r>
                        </w:p>
                        <w:p w14:paraId="6CE777C2" w14:textId="77777777" w:rsidR="002D732C" w:rsidRDefault="002D732C">
                          <w:pPr>
                            <w:jc w:val="right"/>
                          </w:pPr>
                          <w:r>
                            <w:t>12</w:t>
                          </w:r>
                        </w:p>
                        <w:p w14:paraId="6CE777C3" w14:textId="77777777" w:rsidR="002D732C" w:rsidRDefault="002D732C">
                          <w:pPr>
                            <w:jc w:val="right"/>
                          </w:pPr>
                          <w:r>
                            <w:t>13</w:t>
                          </w:r>
                        </w:p>
                        <w:p w14:paraId="6CE777C4" w14:textId="77777777" w:rsidR="002D732C" w:rsidRDefault="002D732C">
                          <w:pPr>
                            <w:jc w:val="right"/>
                          </w:pPr>
                          <w:r>
                            <w:t>14</w:t>
                          </w:r>
                        </w:p>
                        <w:p w14:paraId="6CE777C5" w14:textId="77777777" w:rsidR="002D732C" w:rsidRDefault="002D732C">
                          <w:pPr>
                            <w:jc w:val="right"/>
                          </w:pPr>
                          <w:r>
                            <w:t>15</w:t>
                          </w:r>
                        </w:p>
                        <w:p w14:paraId="6CE777C6" w14:textId="77777777" w:rsidR="002D732C" w:rsidRDefault="002D732C">
                          <w:pPr>
                            <w:jc w:val="right"/>
                          </w:pPr>
                          <w:r>
                            <w:t>16</w:t>
                          </w:r>
                        </w:p>
                        <w:p w14:paraId="6CE777C7" w14:textId="77777777" w:rsidR="002D732C" w:rsidRDefault="002D732C">
                          <w:pPr>
                            <w:jc w:val="right"/>
                          </w:pPr>
                          <w:r>
                            <w:t>17</w:t>
                          </w:r>
                        </w:p>
                        <w:p w14:paraId="6CE777C8" w14:textId="77777777" w:rsidR="002D732C" w:rsidRDefault="002D732C">
                          <w:pPr>
                            <w:jc w:val="right"/>
                          </w:pPr>
                          <w:r>
                            <w:t>18</w:t>
                          </w:r>
                        </w:p>
                        <w:p w14:paraId="6CE777C9" w14:textId="77777777" w:rsidR="002D732C" w:rsidRDefault="002D732C">
                          <w:pPr>
                            <w:jc w:val="right"/>
                          </w:pPr>
                          <w:r>
                            <w:t>19</w:t>
                          </w:r>
                        </w:p>
                        <w:p w14:paraId="6CE777CA" w14:textId="77777777" w:rsidR="002D732C" w:rsidRDefault="002D732C">
                          <w:pPr>
                            <w:jc w:val="right"/>
                          </w:pPr>
                          <w:r>
                            <w:t>20</w:t>
                          </w:r>
                        </w:p>
                        <w:p w14:paraId="6CE777CB" w14:textId="77777777" w:rsidR="002D732C" w:rsidRDefault="002D732C">
                          <w:pPr>
                            <w:jc w:val="right"/>
                          </w:pPr>
                          <w:r>
                            <w:t>21</w:t>
                          </w:r>
                        </w:p>
                        <w:p w14:paraId="6CE777CC" w14:textId="77777777" w:rsidR="002D732C" w:rsidRDefault="002D732C">
                          <w:pPr>
                            <w:jc w:val="right"/>
                          </w:pPr>
                          <w:r>
                            <w:t>22</w:t>
                          </w:r>
                        </w:p>
                        <w:p w14:paraId="6CE777CD" w14:textId="77777777" w:rsidR="002D732C" w:rsidRDefault="002D732C">
                          <w:pPr>
                            <w:jc w:val="right"/>
                          </w:pPr>
                          <w:r>
                            <w:t>23</w:t>
                          </w:r>
                        </w:p>
                        <w:p w14:paraId="6CE777CE" w14:textId="77777777" w:rsidR="002D732C" w:rsidRDefault="002D732C">
                          <w:pPr>
                            <w:jc w:val="right"/>
                          </w:pPr>
                          <w:r>
                            <w:t>24</w:t>
                          </w:r>
                        </w:p>
                        <w:p w14:paraId="6CE777CF" w14:textId="77777777" w:rsidR="002D732C" w:rsidRDefault="002D732C">
                          <w:pPr>
                            <w:jc w:val="right"/>
                          </w:pPr>
                          <w:r>
                            <w:t>25</w:t>
                          </w:r>
                        </w:p>
                        <w:p w14:paraId="6CE777D0" w14:textId="77777777" w:rsidR="002D732C" w:rsidRDefault="002D732C">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CE777AF" id="_x0000_t202" coordsize="21600,21600" o:spt="202" path="m,l,21600r21600,l21600,xe">
              <v:stroke joinstyle="miter"/>
              <v:path gradientshapeok="t" o:connecttype="rect"/>
            </v:shapetype>
            <v:shape id="LineNumbers" o:spid="_x0000_s1026" type="#_x0000_t202" style="position:absolute;margin-left:-50.4pt;margin-top:0;width:36pt;height:9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" stroked="f">
              <v:textbox inset="0,0,0,0">
                <w:txbxContent>
                  <w:p w14:paraId="6CE777B7" w14:textId="77777777" w:rsidR="002D732C" w:rsidRDefault="002D732C">
                    <w:pPr>
                      <w:jc w:val="right"/>
                    </w:pPr>
                    <w:r>
                      <w:t>1</w:t>
                    </w:r>
                  </w:p>
                  <w:p w14:paraId="6CE777B8" w14:textId="77777777" w:rsidR="002D732C" w:rsidRDefault="002D732C">
                    <w:pPr>
                      <w:jc w:val="right"/>
                    </w:pPr>
                    <w:r>
                      <w:t>2</w:t>
                    </w:r>
                  </w:p>
                  <w:p w14:paraId="6CE777B9" w14:textId="77777777" w:rsidR="002D732C" w:rsidRDefault="002D732C">
                    <w:pPr>
                      <w:jc w:val="right"/>
                    </w:pPr>
                    <w:r>
                      <w:t>3</w:t>
                    </w:r>
                  </w:p>
                  <w:p w14:paraId="6CE777BA" w14:textId="77777777" w:rsidR="002D732C" w:rsidRDefault="002D732C">
                    <w:pPr>
                      <w:jc w:val="right"/>
                    </w:pPr>
                    <w:r>
                      <w:t>4</w:t>
                    </w:r>
                  </w:p>
                  <w:p w14:paraId="6CE777BB" w14:textId="77777777" w:rsidR="002D732C" w:rsidRDefault="002D732C">
                    <w:pPr>
                      <w:jc w:val="right"/>
                    </w:pPr>
                    <w:r>
                      <w:t>5</w:t>
                    </w:r>
                  </w:p>
                  <w:p w14:paraId="6CE777BC" w14:textId="77777777" w:rsidR="002D732C" w:rsidRDefault="002D732C">
                    <w:pPr>
                      <w:jc w:val="right"/>
                    </w:pPr>
                    <w:r>
                      <w:t>6</w:t>
                    </w:r>
                  </w:p>
                  <w:p w14:paraId="6CE777BD" w14:textId="77777777" w:rsidR="002D732C" w:rsidRDefault="002D732C">
                    <w:pPr>
                      <w:jc w:val="right"/>
                    </w:pPr>
                    <w:r>
                      <w:t>7</w:t>
                    </w:r>
                  </w:p>
                  <w:p w14:paraId="6CE777BE" w14:textId="77777777" w:rsidR="002D732C" w:rsidRDefault="002D732C">
                    <w:pPr>
                      <w:jc w:val="right"/>
                    </w:pPr>
                    <w:r>
                      <w:t>8</w:t>
                    </w:r>
                  </w:p>
                  <w:p w14:paraId="6CE777BF" w14:textId="77777777" w:rsidR="002D732C" w:rsidRDefault="002D732C">
                    <w:pPr>
                      <w:jc w:val="right"/>
                    </w:pPr>
                    <w:r>
                      <w:t>9</w:t>
                    </w:r>
                  </w:p>
                  <w:p w14:paraId="6CE777C0" w14:textId="77777777" w:rsidR="002D732C" w:rsidRDefault="002D732C">
                    <w:pPr>
                      <w:jc w:val="right"/>
                    </w:pPr>
                    <w:r>
                      <w:t>10</w:t>
                    </w:r>
                  </w:p>
                  <w:p w14:paraId="6CE777C1" w14:textId="77777777" w:rsidR="002D732C" w:rsidRDefault="002D732C">
                    <w:pPr>
                      <w:jc w:val="right"/>
                    </w:pPr>
                    <w:r>
                      <w:t>11</w:t>
                    </w:r>
                  </w:p>
                  <w:p w14:paraId="6CE777C2" w14:textId="77777777" w:rsidR="002D732C" w:rsidRDefault="002D732C">
                    <w:pPr>
                      <w:jc w:val="right"/>
                    </w:pPr>
                    <w:r>
                      <w:t>12</w:t>
                    </w:r>
                  </w:p>
                  <w:p w14:paraId="6CE777C3" w14:textId="77777777" w:rsidR="002D732C" w:rsidRDefault="002D732C">
                    <w:pPr>
                      <w:jc w:val="right"/>
                    </w:pPr>
                    <w:r>
                      <w:t>13</w:t>
                    </w:r>
                  </w:p>
                  <w:p w14:paraId="6CE777C4" w14:textId="77777777" w:rsidR="002D732C" w:rsidRDefault="002D732C">
                    <w:pPr>
                      <w:jc w:val="right"/>
                    </w:pPr>
                    <w:r>
                      <w:t>14</w:t>
                    </w:r>
                  </w:p>
                  <w:p w14:paraId="6CE777C5" w14:textId="77777777" w:rsidR="002D732C" w:rsidRDefault="002D732C">
                    <w:pPr>
                      <w:jc w:val="right"/>
                    </w:pPr>
                    <w:r>
                      <w:t>15</w:t>
                    </w:r>
                  </w:p>
                  <w:p w14:paraId="6CE777C6" w14:textId="77777777" w:rsidR="002D732C" w:rsidRDefault="002D732C">
                    <w:pPr>
                      <w:jc w:val="right"/>
                    </w:pPr>
                    <w:r>
                      <w:t>16</w:t>
                    </w:r>
                  </w:p>
                  <w:p w14:paraId="6CE777C7" w14:textId="77777777" w:rsidR="002D732C" w:rsidRDefault="002D732C">
                    <w:pPr>
                      <w:jc w:val="right"/>
                    </w:pPr>
                    <w:r>
                      <w:t>17</w:t>
                    </w:r>
                  </w:p>
                  <w:p w14:paraId="6CE777C8" w14:textId="77777777" w:rsidR="002D732C" w:rsidRDefault="002D732C">
                    <w:pPr>
                      <w:jc w:val="right"/>
                    </w:pPr>
                    <w:r>
                      <w:t>18</w:t>
                    </w:r>
                  </w:p>
                  <w:p w14:paraId="6CE777C9" w14:textId="77777777" w:rsidR="002D732C" w:rsidRDefault="002D732C">
                    <w:pPr>
                      <w:jc w:val="right"/>
                    </w:pPr>
                    <w:r>
                      <w:t>19</w:t>
                    </w:r>
                  </w:p>
                  <w:p w14:paraId="6CE777CA" w14:textId="77777777" w:rsidR="002D732C" w:rsidRDefault="002D732C">
                    <w:pPr>
                      <w:jc w:val="right"/>
                    </w:pPr>
                    <w:r>
                      <w:t>20</w:t>
                    </w:r>
                  </w:p>
                  <w:p w14:paraId="6CE777CB" w14:textId="77777777" w:rsidR="002D732C" w:rsidRDefault="002D732C">
                    <w:pPr>
                      <w:jc w:val="right"/>
                    </w:pPr>
                    <w:r>
                      <w:t>21</w:t>
                    </w:r>
                  </w:p>
                  <w:p w14:paraId="6CE777CC" w14:textId="77777777" w:rsidR="002D732C" w:rsidRDefault="002D732C">
                    <w:pPr>
                      <w:jc w:val="right"/>
                    </w:pPr>
                    <w:r>
                      <w:t>22</w:t>
                    </w:r>
                  </w:p>
                  <w:p w14:paraId="6CE777CD" w14:textId="77777777" w:rsidR="002D732C" w:rsidRDefault="002D732C">
                    <w:pPr>
                      <w:jc w:val="right"/>
                    </w:pPr>
                    <w:r>
                      <w:t>23</w:t>
                    </w:r>
                  </w:p>
                  <w:p w14:paraId="6CE777CE" w14:textId="77777777" w:rsidR="002D732C" w:rsidRDefault="002D732C">
                    <w:pPr>
                      <w:jc w:val="right"/>
                    </w:pPr>
                    <w:r>
                      <w:t>24</w:t>
                    </w:r>
                  </w:p>
                  <w:p w14:paraId="6CE777CF" w14:textId="77777777" w:rsidR="002D732C" w:rsidRDefault="002D732C">
                    <w:pPr>
                      <w:jc w:val="right"/>
                    </w:pPr>
                    <w:r>
                      <w:t>25</w:t>
                    </w:r>
                  </w:p>
                  <w:p w14:paraId="6CE777D0" w14:textId="77777777" w:rsidR="002D732C" w:rsidRDefault="002D732C">
                    <w:pPr>
                      <w:jc w:val="right"/>
                    </w:pPr>
                  </w:p>
                </w:txbxContent>
              </v:textbox>
              <w10:wrap anchorx="margin" anchory="margin"/>
            </v:shape>
          </w:pict>
        </mc:Fallback>
      </mc:AlternateContent>
    </w:r>
    <w:r w:rsidRPr="00912EE1">
      <w:rPr>
        <w:rFonts w:ascii="Arial" w:hAnsi="Arial" w:cs="Arial"/>
        <w:noProof/>
      </w:rPr>
      <mc:AlternateContent>
        <mc:Choice Requires="wps">
          <w:drawing>
            <wp:anchor distT="0" distB="0" distL="114300" distR="114300" simplePos="0" relativeHeight="251658240" behindDoc="0" locked="0" layoutInCell="1" allowOverlap="1" wp14:anchorId="6CE777B1" wp14:editId="6CE777B2">
              <wp:simplePos x="0" y="0"/>
              <wp:positionH relativeFrom="margin">
                <wp:posOffset>5943600</wp:posOffset>
              </wp:positionH>
              <wp:positionV relativeFrom="page">
                <wp:posOffset>0</wp:posOffset>
              </wp:positionV>
              <wp:extent cx="0" cy="10058400"/>
              <wp:effectExtent l="9525" t="9525" r="9525" b="9525"/>
              <wp:wrapNone/>
              <wp:docPr id="3"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C35F5"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">
              <w10:wrap anchorx="margin" anchory="page"/>
            </v:line>
          </w:pict>
        </mc:Fallback>
      </mc:AlternateContent>
    </w:r>
    <w:r w:rsidRPr="00912EE1">
      <w:rPr>
        <w:rFonts w:ascii="Arial" w:hAnsi="Arial" w:cs="Arial"/>
        <w:noProof/>
      </w:rPr>
      <mc:AlternateContent>
        <mc:Choice Requires="wps">
          <w:drawing>
            <wp:anchor distT="0" distB="0" distL="114300" distR="114300" simplePos="0" relativeHeight="251657216" behindDoc="0" locked="0" layoutInCell="1" allowOverlap="1" wp14:anchorId="6CE777B3" wp14:editId="6CE777B4">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3B992"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sidRPr="00912EE1">
      <w:rPr>
        <w:rFonts w:ascii="Arial" w:hAnsi="Arial" w:cs="Arial"/>
        <w:noProof/>
      </w:rPr>
      <mc:AlternateContent>
        <mc:Choice Requires="wps">
          <w:drawing>
            <wp:anchor distT="0" distB="0" distL="114300" distR="114300" simplePos="0" relativeHeight="251656192" behindDoc="0" locked="0" layoutInCell="1" allowOverlap="1" wp14:anchorId="6CE777B5" wp14:editId="6CE777B6">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7368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471DF"/>
    <w:multiLevelType w:val="hybridMultilevel"/>
    <w:tmpl w:val="4710854C"/>
    <w:lvl w:ilvl="0" w:tplc="22F43EB6">
      <w:start w:val="1"/>
      <w:numFmt w:val="upperRoman"/>
      <w:lvlText w:val="%1."/>
      <w:lvlJc w:val="left"/>
      <w:pPr>
        <w:tabs>
          <w:tab w:val="num" w:pos="1635"/>
        </w:tabs>
        <w:ind w:left="1635" w:hanging="915"/>
      </w:pPr>
      <w:rPr>
        <w:rFonts w:hint="default"/>
        <w:b w:val="0"/>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426640E"/>
    <w:multiLevelType w:val="hybridMultilevel"/>
    <w:tmpl w:val="7910E666"/>
    <w:lvl w:ilvl="0" w:tplc="8702C56C">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32E796C"/>
    <w:multiLevelType w:val="hybridMultilevel"/>
    <w:tmpl w:val="830280DE"/>
    <w:lvl w:ilvl="0" w:tplc="66B0045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FF6064"/>
    <w:multiLevelType w:val="hybridMultilevel"/>
    <w:tmpl w:val="6946FF34"/>
    <w:lvl w:ilvl="0" w:tplc="7AA8DB6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2BC515E"/>
    <w:multiLevelType w:val="hybridMultilevel"/>
    <w:tmpl w:val="B56C8E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20230C0"/>
    <w:multiLevelType w:val="hybridMultilevel"/>
    <w:tmpl w:val="EC1A27BA"/>
    <w:lvl w:ilvl="0" w:tplc="DF9CE94A">
      <w:start w:val="1"/>
      <w:numFmt w:val="decimal"/>
      <w:lvlText w:val="%1."/>
      <w:lvlJc w:val="left"/>
      <w:pPr>
        <w:tabs>
          <w:tab w:val="num" w:pos="1080"/>
        </w:tabs>
        <w:ind w:left="1080" w:hanging="360"/>
      </w:pPr>
      <w:rPr>
        <w:rFonts w:hint="default"/>
      </w:rPr>
    </w:lvl>
    <w:lvl w:ilvl="1" w:tplc="5A12DFD2">
      <w:start w:val="1"/>
      <w:numFmt w:val="lowerLetter"/>
      <w:lvlText w:val="%2."/>
      <w:lvlJc w:val="left"/>
      <w:pPr>
        <w:tabs>
          <w:tab w:val="num" w:pos="1800"/>
        </w:tabs>
        <w:ind w:left="1800" w:hanging="360"/>
      </w:pPr>
      <w:rPr>
        <w:rFonts w:hint="default"/>
      </w:rPr>
    </w:lvl>
    <w:lvl w:ilvl="2" w:tplc="04090019">
      <w:start w:val="1"/>
      <w:numFmt w:val="lowerLetter"/>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29E07D0"/>
    <w:multiLevelType w:val="hybridMultilevel"/>
    <w:tmpl w:val="FB6C13E2"/>
    <w:lvl w:ilvl="0" w:tplc="F63043F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B1C5E7F"/>
    <w:multiLevelType w:val="hybridMultilevel"/>
    <w:tmpl w:val="80B8A652"/>
    <w:lvl w:ilvl="0" w:tplc="3F24C886">
      <w:start w:val="1"/>
      <w:numFmt w:val="upperLetter"/>
      <w:lvlText w:val="%1."/>
      <w:lvlJc w:val="left"/>
      <w:pPr>
        <w:tabs>
          <w:tab w:val="num" w:pos="1650"/>
        </w:tabs>
        <w:ind w:left="1650" w:hanging="93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B4F5530"/>
    <w:multiLevelType w:val="hybridMultilevel"/>
    <w:tmpl w:val="6B82CFBA"/>
    <w:lvl w:ilvl="0" w:tplc="A544C432">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CCA15B8"/>
    <w:multiLevelType w:val="hybridMultilevel"/>
    <w:tmpl w:val="C0F053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1B77CA"/>
    <w:multiLevelType w:val="hybridMultilevel"/>
    <w:tmpl w:val="3E9C57FC"/>
    <w:lvl w:ilvl="0" w:tplc="F4F4B862">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8"/>
  </w:num>
  <w:num w:numId="3">
    <w:abstractNumId w:val="4"/>
  </w:num>
  <w:num w:numId="4">
    <w:abstractNumId w:val="2"/>
  </w:num>
  <w:num w:numId="5">
    <w:abstractNumId w:val="5"/>
  </w:num>
  <w:num w:numId="6">
    <w:abstractNumId w:val="3"/>
  </w:num>
  <w:num w:numId="7">
    <w:abstractNumId w:val="7"/>
  </w:num>
  <w:num w:numId="8">
    <w:abstractNumId w:val="6"/>
  </w:num>
  <w:num w:numId="9">
    <w:abstractNumId w:val="1"/>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11265"/>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0"/>
    <w:docVar w:name="CaptionBoxStyle" w:val="0"/>
    <w:docVar w:name="CourtAlignment" w:val="1"/>
    <w:docVar w:name="CourtName" w:val="DISTRICT COURT, SPOKANE COUNTY_x000d__x000a_STATE OF WASHINGTON"/>
    <w:docVar w:name="FirmInFtr" w:val="0"/>
    <w:docVar w:name="FirmInSigBlkStyle" w:val="0"/>
    <w:docVar w:name="FirstLineNum" w:val="1"/>
    <w:docVar w:name="FirstPleadingLine" w:val="1"/>
    <w:docVar w:name="Font" w:val="Courier New"/>
    <w:docVar w:name="IncludeDate" w:val="-1"/>
    <w:docVar w:name="IncludeLineNumbers" w:val="-1"/>
    <w:docVar w:name="JudgeName" w:val="0"/>
    <w:docVar w:name="LeftBorderStyle" w:val="2"/>
    <w:docVar w:name="LineNumIncByOne" w:val="-1"/>
    <w:docVar w:name="LineSpacing" w:val="2"/>
    <w:docVar w:name="LinesPerPage" w:val="25"/>
    <w:docVar w:name="PageNumsInFtr" w:val="-1"/>
    <w:docVar w:name="RightBorderStyle" w:val="1"/>
    <w:docVar w:name="SigBlkYes" w:val="-1"/>
    <w:docVar w:name="SignWith" w:val=" "/>
    <w:docVar w:name="SummaryInFtr" w:val="-1"/>
  </w:docVars>
  <w:rsids>
    <w:rsidRoot w:val="002D732C"/>
    <w:rsid w:val="00023013"/>
    <w:rsid w:val="00043AC9"/>
    <w:rsid w:val="00057928"/>
    <w:rsid w:val="00077984"/>
    <w:rsid w:val="000D51F8"/>
    <w:rsid w:val="001A66F7"/>
    <w:rsid w:val="00287BA6"/>
    <w:rsid w:val="002D732C"/>
    <w:rsid w:val="002E7180"/>
    <w:rsid w:val="00312506"/>
    <w:rsid w:val="00380C6F"/>
    <w:rsid w:val="00434363"/>
    <w:rsid w:val="004C7919"/>
    <w:rsid w:val="004D1E30"/>
    <w:rsid w:val="004E414B"/>
    <w:rsid w:val="005B7B39"/>
    <w:rsid w:val="00606202"/>
    <w:rsid w:val="00606EB5"/>
    <w:rsid w:val="006E50AB"/>
    <w:rsid w:val="006F460F"/>
    <w:rsid w:val="00735A98"/>
    <w:rsid w:val="007E0BE7"/>
    <w:rsid w:val="009059EA"/>
    <w:rsid w:val="00912EE1"/>
    <w:rsid w:val="00954A56"/>
    <w:rsid w:val="009D4410"/>
    <w:rsid w:val="00B115E7"/>
    <w:rsid w:val="00B24FAD"/>
    <w:rsid w:val="00B72697"/>
    <w:rsid w:val="00C14EE1"/>
    <w:rsid w:val="00C35BB0"/>
    <w:rsid w:val="00C540AB"/>
    <w:rsid w:val="00CA5BB6"/>
    <w:rsid w:val="00CE05D1"/>
    <w:rsid w:val="00D674CE"/>
    <w:rsid w:val="00DF2247"/>
    <w:rsid w:val="00E01DEA"/>
    <w:rsid w:val="00E25A0A"/>
    <w:rsid w:val="00E70465"/>
    <w:rsid w:val="00E97AE3"/>
    <w:rsid w:val="00EC39B9"/>
    <w:rsid w:val="00F21359"/>
    <w:rsid w:val="00F840F0"/>
    <w:rsid w:val="00FA1D39"/>
    <w:rsid w:val="1B3582A8"/>
    <w:rsid w:val="3FF3F4CE"/>
    <w:rsid w:val="4A8EA53E"/>
    <w:rsid w:val="6AF0B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6CE77736"/>
  <w15:docId w15:val="{2F230565-FA02-45B9-8CB2-D07AAA26F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rPr>
      <w:rFonts w:ascii="Courier New" w:hAnsi="Courier New"/>
    </w:rPr>
  </w:style>
  <w:style w:type="paragraph" w:styleId="Heading1">
    <w:name w:val="heading 1"/>
    <w:basedOn w:val="Normal"/>
    <w:next w:val="Normal"/>
    <w:qFormat/>
    <w:pPr>
      <w:keepNext/>
      <w:jc w:val="center"/>
      <w:outlineLvl w:val="0"/>
    </w:pPr>
    <w:rPr>
      <w:rFonts w:ascii="Times New Roman" w:hAnsi="Times New Roman"/>
      <w:sz w:val="24"/>
    </w:rPr>
  </w:style>
  <w:style w:type="paragraph" w:styleId="Heading2">
    <w:name w:val="heading 2"/>
    <w:basedOn w:val="Normal"/>
    <w:next w:val="Normal"/>
    <w:qFormat/>
    <w:pPr>
      <w:keepNext/>
      <w:spacing w:line="240" w:lineRule="auto"/>
      <w:ind w:firstLine="720"/>
      <w:outlineLvl w:val="1"/>
    </w:pPr>
    <w:rPr>
      <w:rFonts w:ascii="Times New Roman" w:hAnsi="Times New Roman"/>
      <w:sz w:val="24"/>
    </w:rPr>
  </w:style>
  <w:style w:type="paragraph" w:styleId="Heading3">
    <w:name w:val="heading 3"/>
    <w:basedOn w:val="Normal"/>
    <w:next w:val="Normal"/>
    <w:qFormat/>
    <w:pPr>
      <w:keepNext/>
      <w:spacing w:line="480" w:lineRule="exact"/>
      <w:ind w:firstLine="720"/>
      <w:jc w:val="center"/>
      <w:outlineLvl w:val="2"/>
    </w:pPr>
    <w:rPr>
      <w:rFonts w:ascii="Times New Roman" w:hAnsi="Times New Roman"/>
      <w:b/>
      <w:bCs/>
      <w:sz w:val="24"/>
      <w:u w:val="single"/>
    </w:rPr>
  </w:style>
  <w:style w:type="paragraph" w:styleId="Heading4">
    <w:name w:val="heading 4"/>
    <w:basedOn w:val="Normal"/>
    <w:next w:val="Normal"/>
    <w:qFormat/>
    <w:pPr>
      <w:keepNext/>
      <w:spacing w:before="360" w:line="480" w:lineRule="exact"/>
      <w:jc w:val="center"/>
      <w:outlineLvl w:val="3"/>
    </w:pPr>
    <w:rPr>
      <w:rFonts w:ascii="Times New Roman" w:hAnsi="Times New Roman"/>
      <w:b/>
      <w:bCs/>
      <w:u w:val="single"/>
    </w:rPr>
  </w:style>
  <w:style w:type="paragraph" w:styleId="Heading5">
    <w:name w:val="heading 5"/>
    <w:basedOn w:val="Normal"/>
    <w:next w:val="Normal"/>
    <w:qFormat/>
    <w:pPr>
      <w:keepNext/>
      <w:spacing w:line="480" w:lineRule="exact"/>
      <w:jc w:val="center"/>
      <w:outlineLvl w:val="4"/>
    </w:pPr>
    <w:rPr>
      <w:rFonts w:ascii="Times New Roman" w:hAnsi="Times New Roman"/>
      <w:b/>
      <w:bCs/>
      <w:sz w:val="24"/>
      <w:u w:val="single"/>
    </w:rPr>
  </w:style>
  <w:style w:type="paragraph" w:styleId="Heading6">
    <w:name w:val="heading 6"/>
    <w:basedOn w:val="Normal"/>
    <w:next w:val="Normal"/>
    <w:qFormat/>
    <w:pPr>
      <w:keepNext/>
      <w:tabs>
        <w:tab w:val="left" w:pos="0"/>
      </w:tabs>
      <w:suppressAutoHyphens/>
      <w:spacing w:line="480" w:lineRule="exact"/>
      <w:ind w:left="720"/>
      <w:outlineLvl w:val="5"/>
    </w:pPr>
    <w:rPr>
      <w:rFonts w:ascii="Times New Roman" w:hAnsi="Times New Roma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FootnoteText">
    <w:name w:val="footnote text"/>
    <w:basedOn w:val="Normal"/>
    <w:semiHidden/>
    <w:pPr>
      <w:spacing w:line="240" w:lineRule="auto"/>
    </w:pPr>
    <w:rPr>
      <w:rFonts w:ascii="Times New Roman" w:hAnsi="Times New Roman"/>
    </w:rPr>
  </w:style>
  <w:style w:type="character" w:styleId="FootnoteReference">
    <w:name w:val="footnote reference"/>
    <w:semiHidden/>
    <w:rPr>
      <w:vertAlign w:val="superscript"/>
    </w:rPr>
  </w:style>
  <w:style w:type="paragraph" w:styleId="BodyText">
    <w:name w:val="Body Text"/>
    <w:basedOn w:val="Normal"/>
    <w:semiHidden/>
    <w:pPr>
      <w:autoSpaceDE w:val="0"/>
      <w:autoSpaceDN w:val="0"/>
      <w:adjustRightInd w:val="0"/>
      <w:spacing w:line="480" w:lineRule="auto"/>
    </w:pPr>
    <w:rPr>
      <w:rFonts w:ascii="Times New Roman" w:hAnsi="Times New Roman"/>
      <w:sz w:val="24"/>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cs="Courier New"/>
    </w:rPr>
  </w:style>
  <w:style w:type="character" w:customStyle="1" w:styleId="documentbody">
    <w:name w:val="documentbody"/>
    <w:basedOn w:val="DefaultParagraphFont"/>
  </w:style>
  <w:style w:type="paragraph" w:styleId="BodyTextIndent">
    <w:name w:val="Body Text Indent"/>
    <w:basedOn w:val="Normal"/>
    <w:semiHidden/>
    <w:pPr>
      <w:autoSpaceDE w:val="0"/>
      <w:autoSpaceDN w:val="0"/>
      <w:adjustRightInd w:val="0"/>
      <w:spacing w:line="480" w:lineRule="auto"/>
      <w:ind w:left="360"/>
    </w:pPr>
    <w:rPr>
      <w:rFonts w:ascii="Times New Roman" w:hAnsi="Times New Roman"/>
      <w:sz w:val="24"/>
    </w:rPr>
  </w:style>
  <w:style w:type="character" w:styleId="Hyperlink">
    <w:name w:val="Hyperlink"/>
    <w:semiHidden/>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style>
  <w:style w:type="character" w:customStyle="1" w:styleId="informationalsmall">
    <w:name w:val="informationalsmall"/>
    <w:basedOn w:val="DefaultParagraphFont"/>
  </w:style>
  <w:style w:type="character" w:customStyle="1" w:styleId="groupheading">
    <w:name w:val="groupheading"/>
    <w:basedOn w:val="DefaultParagraphFont"/>
  </w:style>
  <w:style w:type="paragraph" w:styleId="BodyTextIndent2">
    <w:name w:val="Body Text Indent 2"/>
    <w:basedOn w:val="Normal"/>
    <w:semiHidden/>
    <w:pPr>
      <w:spacing w:line="480" w:lineRule="exact"/>
      <w:ind w:firstLine="720"/>
    </w:pPr>
    <w:rPr>
      <w:rFonts w:ascii="Times New Roman" w:hAnsi="Times New Roman"/>
      <w:sz w:val="24"/>
    </w:rPr>
  </w:style>
  <w:style w:type="character" w:styleId="FollowedHyperlink">
    <w:name w:val="FollowedHyperlink"/>
    <w:semiHidden/>
    <w:rPr>
      <w:color w:val="800080"/>
      <w:u w:val="single"/>
    </w:rPr>
  </w:style>
  <w:style w:type="paragraph" w:styleId="BalloonText">
    <w:name w:val="Balloon Text"/>
    <w:basedOn w:val="Normal"/>
    <w:semiHidden/>
    <w:rPr>
      <w:rFonts w:ascii="Tahoma" w:hAnsi="Tahoma" w:cs="Tahoma"/>
      <w:sz w:val="16"/>
      <w:szCs w:val="16"/>
    </w:rPr>
  </w:style>
  <w:style w:type="paragraph" w:styleId="NormalWeb">
    <w:name w:val="Normal (Web)"/>
    <w:basedOn w:val="Normal"/>
    <w:semiHidden/>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son\Application%20Data\Microsoft\Templates\Legal%20Pleadings\DISTRICT%20COURT,%20SPOKANE%20COUNTY%20STATE%20OF%20WASHINGT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AD0F7E433F584EA5DC8CF329EE0F6F" ma:contentTypeVersion="0" ma:contentTypeDescription="Create a new document." ma:contentTypeScope="" ma:versionID="b642a540418181734657aaa465b651fa">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06FA96-7D53-49AD-9164-30AF10E0B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38D1CDB-A752-4357-A777-C818659E10F6}">
  <ds:schemaRefs>
    <ds:schemaRef ds:uri="http://schemas.microsoft.com/sharepoint/v3/contenttype/forms"/>
  </ds:schemaRefs>
</ds:datastoreItem>
</file>

<file path=customXml/itemProps3.xml><?xml version="1.0" encoding="utf-8"?>
<ds:datastoreItem xmlns:ds="http://schemas.openxmlformats.org/officeDocument/2006/customXml" ds:itemID="{FB6D47B7-649D-4ACF-B5AD-1CDE8F3C3D97}">
  <ds:schemaRefs>
    <ds:schemaRef ds:uri="http://www.w3.org/XML/1998/namespace"/>
    <ds:schemaRef ds:uri="http://schemas.microsoft.com/office/2006/documentManagement/types"/>
    <ds:schemaRef ds:uri="http://schemas.openxmlformats.org/package/2006/metadata/core-properties"/>
    <ds:schemaRef ds:uri="http://purl.org/dc/dcmitype/"/>
    <ds:schemaRef ds:uri="http://purl.org/dc/elements/1.1/"/>
    <ds:schemaRef ds:uri="http://purl.org/dc/term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DISTRICT COURT, SPOKANE COUNTY STATE OF WASHINGTON.dot</Template>
  <TotalTime>1</TotalTime>
  <Pages>3</Pages>
  <Words>571</Words>
  <Characters>3259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Pleading Wizard</vt:lpstr>
    </vt:vector>
  </TitlesOfParts>
  <Company>Benton County</Company>
  <LinksUpToDate>false</LinksUpToDate>
  <CharactersWithSpaces>3823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creator>jason</dc:creator>
  <cp:lastModifiedBy>Denise Gerry</cp:lastModifiedBy>
  <cp:revision>2</cp:revision>
  <cp:lastPrinted>2013-01-10T23:18:00Z</cp:lastPrinted>
  <dcterms:created xsi:type="dcterms:W3CDTF">2016-12-12T19:28:00Z</dcterms:created>
  <dcterms:modified xsi:type="dcterms:W3CDTF">2016-12-12T19:28:00Z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ContentTypeId">
    <vt:lpwstr>0x0101007AAD0F7E433F584EA5DC8CF329EE0F6F</vt:lpwstr>
  </property>
</Properties>
</file>